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4238" w14:textId="4FBFE8E8" w:rsidR="00506C0B" w:rsidRPr="00045EAF" w:rsidRDefault="007112C6" w:rsidP="0078410C">
      <w:pPr>
        <w:tabs>
          <w:tab w:val="left" w:pos="851"/>
          <w:tab w:val="left" w:pos="1418"/>
          <w:tab w:val="left" w:pos="2694"/>
        </w:tabs>
        <w:spacing w:before="0" w:after="0" w:line="240" w:lineRule="auto"/>
        <w:ind w:firstLine="0"/>
        <w:rPr>
          <w:rFonts w:asciiTheme="majorHAnsi" w:eastAsia="Calibri" w:hAnsiTheme="majorHAnsi" w:cs="Arial"/>
          <w:b/>
          <w:bCs/>
          <w:sz w:val="24"/>
          <w:lang w:eastAsia="en-US"/>
        </w:rPr>
      </w:pPr>
      <w:r>
        <w:rPr>
          <w:rFonts w:asciiTheme="majorHAnsi" w:eastAsia="Calibri" w:hAnsiTheme="majorHAnsi" w:cs="Arial"/>
          <w:b/>
          <w:bCs/>
          <w:sz w:val="24"/>
          <w:lang w:eastAsia="en-US"/>
        </w:rPr>
        <w:t>CONCORRÊNCIA</w:t>
      </w:r>
      <w:r w:rsidR="0078410C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t xml:space="preserve"> </w:t>
      </w:r>
      <w:r w:rsidR="00506C0B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t xml:space="preserve">Nº </w:t>
      </w:r>
      <w:r w:rsidR="001F5F6D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fldChar w:fldCharType="begin"/>
      </w:r>
      <w:r w:rsidR="001F5F6D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instrText xml:space="preserve"> MERGEFIELD Número_manifestação </w:instrText>
      </w:r>
      <w:r w:rsidR="001F5F6D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fldChar w:fldCharType="end"/>
      </w:r>
      <w:r w:rsidR="0078410C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t>00</w:t>
      </w:r>
      <w:r>
        <w:rPr>
          <w:rFonts w:asciiTheme="majorHAnsi" w:eastAsia="Calibri" w:hAnsiTheme="majorHAnsi" w:cs="Arial"/>
          <w:b/>
          <w:bCs/>
          <w:sz w:val="24"/>
          <w:lang w:eastAsia="en-US"/>
        </w:rPr>
        <w:t>1</w:t>
      </w:r>
      <w:r w:rsidR="0078410C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t>/2023</w:t>
      </w:r>
    </w:p>
    <w:p w14:paraId="321C7510" w14:textId="62F066DC" w:rsidR="00506C0B" w:rsidRPr="00045EAF" w:rsidRDefault="0078410C" w:rsidP="0078410C">
      <w:pPr>
        <w:tabs>
          <w:tab w:val="left" w:pos="1701"/>
        </w:tabs>
        <w:spacing w:before="0" w:after="0" w:line="240" w:lineRule="auto"/>
        <w:ind w:hanging="1701"/>
        <w:rPr>
          <w:rFonts w:asciiTheme="majorHAnsi" w:eastAsia="Calibri" w:hAnsiTheme="majorHAnsi" w:cs="Arial"/>
          <w:sz w:val="24"/>
          <w:lang w:eastAsia="en-US"/>
        </w:rPr>
      </w:pPr>
      <w:r w:rsidRPr="00045EAF">
        <w:rPr>
          <w:rFonts w:asciiTheme="majorHAnsi" w:eastAsia="Calibri" w:hAnsiTheme="majorHAnsi" w:cs="Arial"/>
          <w:bCs/>
          <w:sz w:val="24"/>
          <w:lang w:eastAsia="en-US"/>
        </w:rPr>
        <w:tab/>
      </w:r>
      <w:r w:rsidR="00506C0B" w:rsidRPr="00045EAF">
        <w:rPr>
          <w:rFonts w:asciiTheme="majorHAnsi" w:eastAsia="Calibri" w:hAnsiTheme="majorHAnsi" w:cs="Arial"/>
          <w:b/>
          <w:sz w:val="24"/>
          <w:lang w:eastAsia="en-US"/>
        </w:rPr>
        <w:t>INTERESSADO:</w:t>
      </w:r>
      <w:r w:rsidRPr="00045EAF">
        <w:rPr>
          <w:rFonts w:asciiTheme="majorHAnsi" w:eastAsia="Calibri" w:hAnsiTheme="majorHAnsi" w:cs="Arial"/>
          <w:bCs/>
          <w:sz w:val="24"/>
          <w:lang w:eastAsia="en-US"/>
        </w:rPr>
        <w:t xml:space="preserve"> Câmara Municipal de Jardim do Seridó/RN.</w:t>
      </w:r>
      <w:r w:rsidR="00506C0B" w:rsidRPr="00045EAF">
        <w:rPr>
          <w:rFonts w:asciiTheme="majorHAnsi" w:eastAsia="Calibri" w:hAnsiTheme="majorHAnsi" w:cs="Arial"/>
          <w:bCs/>
          <w:sz w:val="24"/>
          <w:lang w:eastAsia="en-US"/>
        </w:rPr>
        <w:tab/>
      </w:r>
    </w:p>
    <w:p w14:paraId="43972AA6" w14:textId="77777777" w:rsidR="007112C6" w:rsidRDefault="00506C0B" w:rsidP="007112C6">
      <w:pPr>
        <w:pStyle w:val="Default"/>
        <w:jc w:val="both"/>
      </w:pPr>
      <w:r w:rsidRPr="00045EAF">
        <w:rPr>
          <w:rFonts w:asciiTheme="majorHAnsi" w:eastAsia="Calibri" w:hAnsiTheme="majorHAnsi" w:cs="Arial"/>
        </w:rPr>
        <w:t>ASSUNTO:</w:t>
      </w:r>
      <w:r w:rsidR="0078410C" w:rsidRPr="00045EAF">
        <w:rPr>
          <w:rFonts w:asciiTheme="majorHAnsi" w:eastAsia="Calibri" w:hAnsiTheme="majorHAnsi" w:cs="Arial"/>
        </w:rPr>
        <w:t xml:space="preserve"> </w:t>
      </w:r>
      <w:r w:rsidR="007112C6">
        <w:t xml:space="preserve">Análise jurídica da minuta de edital e anexos de Licitação na modalidade CONCORRÊNCIA, do tipo menor preço global. </w:t>
      </w:r>
    </w:p>
    <w:p w14:paraId="131AA8DC" w14:textId="77777777" w:rsidR="007112C6" w:rsidRDefault="007112C6" w:rsidP="007112C6">
      <w:pPr>
        <w:pStyle w:val="Default"/>
        <w:jc w:val="both"/>
      </w:pPr>
    </w:p>
    <w:p w14:paraId="46BDB0BA" w14:textId="77777777" w:rsidR="007112C6" w:rsidRDefault="007112C6" w:rsidP="007112C6">
      <w:pPr>
        <w:pStyle w:val="Default"/>
        <w:jc w:val="both"/>
      </w:pPr>
    </w:p>
    <w:p w14:paraId="6CD22088" w14:textId="77777777" w:rsidR="007112C6" w:rsidRDefault="007112C6" w:rsidP="007112C6">
      <w:pPr>
        <w:pStyle w:val="Default"/>
        <w:jc w:val="both"/>
      </w:pPr>
    </w:p>
    <w:p w14:paraId="1B6A750E" w14:textId="7631BAA4" w:rsidR="00591013" w:rsidRPr="007112C6" w:rsidRDefault="007112C6" w:rsidP="007112C6">
      <w:pPr>
        <w:pStyle w:val="Default"/>
        <w:ind w:left="3969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7112C6">
        <w:rPr>
          <w:sz w:val="20"/>
          <w:szCs w:val="20"/>
        </w:rPr>
        <w:t xml:space="preserve">EMENTA: PROCESSO LICITATÓRIO. FASE INTERNA. MINUTA EDITAL. CONCORRÊNCIA. CONTRATAÇÃO DE OBRA DE CONSTRUÇÃO </w:t>
      </w:r>
      <w:r w:rsidRPr="007112C6">
        <w:rPr>
          <w:color w:val="FF0000"/>
          <w:sz w:val="20"/>
          <w:szCs w:val="20"/>
        </w:rPr>
        <w:t xml:space="preserve">E PAVIMENTAÇÃO DA PA – 127, TRECHO ENTRE SÃO DOMINGOS DO CAPIM E A VILA DE PERSEVERANÇA, COM EXTENSÃO DE 26,05 KM, NOS TERMOS DO CONVÊNIO N 060/2022, PROCESSO N 2022/149009 CELEBRADO ENTRE A SECRETARIA DE ESTADO DE TRANSPORTE - SETRAN E A PREFEITURA MUNICIPAL DE SÃO DOMINGOS DO CAPIM. </w:t>
      </w:r>
      <w:r w:rsidRPr="007112C6">
        <w:rPr>
          <w:sz w:val="20"/>
          <w:szCs w:val="20"/>
        </w:rPr>
        <w:t>PARECER FAVORÁVEL A LEGALIDADE DA MINUTA DE EDITAL E A REALIZAÇÃO DO PROCESSO LICITATÓRIO.</w:t>
      </w:r>
      <w:r w:rsidR="0044577D" w:rsidRPr="007112C6">
        <w:rPr>
          <w:rFonts w:asciiTheme="majorHAnsi" w:eastAsia="Times New Roman" w:hAnsiTheme="majorHAnsi" w:cs="Arial"/>
          <w:sz w:val="20"/>
          <w:szCs w:val="20"/>
        </w:rPr>
        <w:t xml:space="preserve">I - </w:t>
      </w:r>
      <w:r w:rsidR="00591013" w:rsidRPr="007112C6">
        <w:rPr>
          <w:rFonts w:asciiTheme="majorHAnsi" w:eastAsia="Times New Roman" w:hAnsiTheme="majorHAnsi" w:cs="Arial"/>
          <w:sz w:val="20"/>
          <w:szCs w:val="20"/>
        </w:rPr>
        <w:t>RELATÓRIO</w:t>
      </w:r>
    </w:p>
    <w:p w14:paraId="27FE96FE" w14:textId="77777777" w:rsidR="00AC5ECA" w:rsidRPr="00045EAF" w:rsidRDefault="00AC5ECA" w:rsidP="00CB1A48">
      <w:pPr>
        <w:spacing w:before="0" w:after="0" w:line="240" w:lineRule="auto"/>
        <w:ind w:firstLine="1560"/>
        <w:rPr>
          <w:rFonts w:asciiTheme="majorHAnsi" w:hAnsiTheme="majorHAnsi" w:cs="Arial"/>
          <w:sz w:val="24"/>
        </w:rPr>
      </w:pPr>
    </w:p>
    <w:p w14:paraId="7C6C78B6" w14:textId="34A10176" w:rsidR="00CB1A48" w:rsidRPr="00045EAF" w:rsidRDefault="00591013" w:rsidP="00885E37">
      <w:pPr>
        <w:spacing w:before="0" w:after="0" w:line="360" w:lineRule="auto"/>
        <w:rPr>
          <w:rFonts w:asciiTheme="majorHAnsi" w:hAnsiTheme="majorHAnsi" w:cs="Arial"/>
          <w:sz w:val="24"/>
        </w:rPr>
      </w:pPr>
      <w:r w:rsidRPr="00045EAF">
        <w:rPr>
          <w:rFonts w:asciiTheme="majorHAnsi" w:hAnsiTheme="majorHAnsi" w:cs="Arial"/>
          <w:sz w:val="24"/>
        </w:rPr>
        <w:t xml:space="preserve">Trata o presente expediente de processo administrativo que tem por finalidade a </w:t>
      </w:r>
      <w:r w:rsidR="00CB1A48" w:rsidRPr="00045EAF">
        <w:rPr>
          <w:rFonts w:asciiTheme="majorHAnsi" w:hAnsiTheme="majorHAnsi" w:cs="Arial"/>
          <w:sz w:val="24"/>
        </w:rPr>
        <w:t xml:space="preserve">Manifestação da Procuradoria sobre </w:t>
      </w:r>
      <w:r w:rsidR="002F7A13" w:rsidRPr="00045EAF">
        <w:rPr>
          <w:rFonts w:asciiTheme="majorHAnsi" w:hAnsiTheme="majorHAnsi" w:cs="Arial"/>
          <w:sz w:val="24"/>
        </w:rPr>
        <w:t xml:space="preserve">o </w:t>
      </w:r>
      <w:r w:rsidR="00D26522" w:rsidRPr="00045EAF">
        <w:rPr>
          <w:rFonts w:asciiTheme="majorHAnsi" w:hAnsiTheme="majorHAnsi" w:cs="Arial"/>
          <w:sz w:val="24"/>
        </w:rPr>
        <w:t xml:space="preserve">a rescisão solicitada pela empresa PRIME ENGENHARIA E CONSULTORIA LTDA., inscrita no CNPJ sob o n° 41.447.198/0001-33, em relação à Adesão a Ata de Registro de Preços n° 013/2023, referente ao Pregão Eletrônico </w:t>
      </w:r>
      <w:proofErr w:type="spellStart"/>
      <w:r w:rsidR="00D26522" w:rsidRPr="00045EAF">
        <w:rPr>
          <w:rFonts w:asciiTheme="majorHAnsi" w:hAnsiTheme="majorHAnsi" w:cs="Arial"/>
          <w:sz w:val="24"/>
        </w:rPr>
        <w:t>n.°</w:t>
      </w:r>
      <w:proofErr w:type="spellEnd"/>
      <w:r w:rsidR="00D26522" w:rsidRPr="00045EAF">
        <w:rPr>
          <w:rFonts w:asciiTheme="majorHAnsi" w:hAnsiTheme="majorHAnsi" w:cs="Arial"/>
          <w:sz w:val="24"/>
        </w:rPr>
        <w:t xml:space="preserve"> 008/2023, homologado pela Câmara Municipal de Jardim do Seridó/RN.</w:t>
      </w:r>
    </w:p>
    <w:p w14:paraId="52FA7516" w14:textId="124B16C2" w:rsidR="00CB1A48" w:rsidRPr="00045EAF" w:rsidRDefault="00CB1A48" w:rsidP="00885E37">
      <w:pPr>
        <w:pStyle w:val="Default"/>
        <w:spacing w:line="360" w:lineRule="auto"/>
        <w:ind w:firstLine="1418"/>
        <w:jc w:val="both"/>
        <w:rPr>
          <w:rFonts w:asciiTheme="majorHAnsi" w:hAnsiTheme="majorHAnsi" w:cs="Arial"/>
        </w:rPr>
      </w:pPr>
      <w:r w:rsidRPr="00045EAF">
        <w:rPr>
          <w:rFonts w:asciiTheme="majorHAnsi" w:hAnsiTheme="majorHAnsi" w:cs="Arial"/>
        </w:rPr>
        <w:t xml:space="preserve">O Setor de Licitações encaminhou o presente processo, cujo objeto trata da </w:t>
      </w:r>
      <w:r w:rsidR="00D26522" w:rsidRPr="00045EAF">
        <w:rPr>
          <w:rFonts w:asciiTheme="majorHAnsi" w:hAnsiTheme="majorHAnsi" w:cs="Arial"/>
        </w:rPr>
        <w:t>solicitação de rescisão de c</w:t>
      </w:r>
      <w:r w:rsidRPr="00045EAF">
        <w:rPr>
          <w:rFonts w:asciiTheme="majorHAnsi" w:hAnsiTheme="majorHAnsi" w:cs="Arial"/>
          <w:b/>
          <w:bCs/>
        </w:rPr>
        <w:t xml:space="preserve">ontratação de empresa </w:t>
      </w:r>
      <w:r w:rsidR="00BE5B0C" w:rsidRPr="00045EAF">
        <w:rPr>
          <w:rFonts w:asciiTheme="majorHAnsi" w:hAnsiTheme="majorHAnsi" w:cs="Arial"/>
          <w:b/>
          <w:bCs/>
        </w:rPr>
        <w:t>para elaboração de projeto de interiores, arquitetônicos de engenharia e fiscalização</w:t>
      </w:r>
      <w:r w:rsidRPr="00045EAF">
        <w:rPr>
          <w:rFonts w:asciiTheme="majorHAnsi" w:hAnsiTheme="majorHAnsi" w:cs="Arial"/>
          <w:b/>
          <w:bCs/>
        </w:rPr>
        <w:t xml:space="preserve">, </w:t>
      </w:r>
      <w:r w:rsidRPr="00045EAF">
        <w:rPr>
          <w:rFonts w:asciiTheme="majorHAnsi" w:hAnsiTheme="majorHAnsi" w:cs="Arial"/>
        </w:rPr>
        <w:t xml:space="preserve">para análise e manifestação da Procuradoria Jurídica. </w:t>
      </w:r>
    </w:p>
    <w:p w14:paraId="30248454" w14:textId="72B6152F" w:rsidR="00CB1A48" w:rsidRPr="00045EAF" w:rsidRDefault="00CB1A48" w:rsidP="00D26522">
      <w:pPr>
        <w:pStyle w:val="Default"/>
        <w:ind w:firstLine="1418"/>
        <w:jc w:val="both"/>
        <w:rPr>
          <w:rFonts w:asciiTheme="majorHAnsi" w:hAnsiTheme="majorHAnsi" w:cs="Arial"/>
        </w:rPr>
      </w:pPr>
      <w:r w:rsidRPr="00045EAF">
        <w:rPr>
          <w:rFonts w:asciiTheme="majorHAnsi" w:hAnsiTheme="majorHAnsi" w:cs="Arial"/>
        </w:rPr>
        <w:t xml:space="preserve">Solicitou, conjuntamente, que seja realizada uma análise detalhada do caso </w:t>
      </w:r>
      <w:r w:rsidR="00D26522" w:rsidRPr="00045EAF">
        <w:rPr>
          <w:rFonts w:asciiTheme="majorHAnsi" w:hAnsiTheme="majorHAnsi" w:cs="Arial"/>
        </w:rPr>
        <w:t>a fim de expurgar a</w:t>
      </w:r>
      <w:r w:rsidRPr="00045EAF">
        <w:rPr>
          <w:rFonts w:asciiTheme="majorHAnsi" w:hAnsiTheme="majorHAnsi" w:cs="Arial"/>
        </w:rPr>
        <w:t xml:space="preserve"> alegação </w:t>
      </w:r>
      <w:r w:rsidR="002F7A13" w:rsidRPr="00045EAF">
        <w:rPr>
          <w:rFonts w:asciiTheme="majorHAnsi" w:hAnsiTheme="majorHAnsi" w:cs="Arial"/>
        </w:rPr>
        <w:t xml:space="preserve">apresentada </w:t>
      </w:r>
      <w:r w:rsidR="00D26522" w:rsidRPr="00045EAF">
        <w:rPr>
          <w:rFonts w:asciiTheme="majorHAnsi" w:hAnsiTheme="majorHAnsi" w:cs="Arial"/>
        </w:rPr>
        <w:t>pela</w:t>
      </w:r>
      <w:r w:rsidRPr="00045EAF">
        <w:rPr>
          <w:rFonts w:asciiTheme="majorHAnsi" w:hAnsiTheme="majorHAnsi" w:cs="Arial"/>
        </w:rPr>
        <w:t xml:space="preserve"> referida empresa</w:t>
      </w:r>
      <w:r w:rsidR="00D26522" w:rsidRPr="00045EAF">
        <w:rPr>
          <w:rFonts w:asciiTheme="majorHAnsi" w:hAnsiTheme="majorHAnsi" w:cs="Arial"/>
        </w:rPr>
        <w:t xml:space="preserve"> no ofício em menção, com enfoque na análise sucinta do caso para o cancelamento da ARP1 nº 013/2023, com assinatura datada de 09 de novembro de 2023, tendo como partes interessadas a Câmara Mun. de Jardim do Seridó/RN, inscrito no CNPJ/MF sob o n° 10.871.937/0001-96 e a empresa Prime Engenharia e Consultoria LTDA, inscrita no CNPJ/MF sob o nº 41.447.198/0001-33.</w:t>
      </w:r>
    </w:p>
    <w:p w14:paraId="5AD1E229" w14:textId="77777777" w:rsidR="0044577D" w:rsidRPr="00045EAF" w:rsidRDefault="0044577D" w:rsidP="00885E37">
      <w:pPr>
        <w:spacing w:after="0" w:line="360" w:lineRule="auto"/>
        <w:rPr>
          <w:rFonts w:asciiTheme="majorHAnsi" w:hAnsiTheme="majorHAnsi" w:cs="Arial"/>
          <w:sz w:val="24"/>
        </w:rPr>
      </w:pPr>
      <w:r w:rsidRPr="00045EAF">
        <w:rPr>
          <w:rFonts w:asciiTheme="majorHAnsi" w:hAnsiTheme="majorHAnsi" w:cs="Arial"/>
          <w:sz w:val="24"/>
        </w:rPr>
        <w:t>Em suma é o Relatório. Passo à análise.</w:t>
      </w:r>
    </w:p>
    <w:p w14:paraId="33AD91FA" w14:textId="77777777" w:rsidR="0044577D" w:rsidRPr="00045EAF" w:rsidRDefault="0044577D" w:rsidP="0044577D">
      <w:pPr>
        <w:spacing w:after="0" w:line="360" w:lineRule="auto"/>
        <w:rPr>
          <w:rFonts w:asciiTheme="majorHAnsi" w:hAnsiTheme="majorHAnsi" w:cs="Arial"/>
          <w:b/>
          <w:sz w:val="24"/>
        </w:rPr>
      </w:pPr>
      <w:r w:rsidRPr="00045EAF">
        <w:rPr>
          <w:rFonts w:asciiTheme="majorHAnsi" w:hAnsiTheme="majorHAnsi" w:cs="Arial"/>
          <w:b/>
          <w:sz w:val="24"/>
        </w:rPr>
        <w:t>II – FUNDAMENTAÇÃO</w:t>
      </w:r>
    </w:p>
    <w:p w14:paraId="50A35B67" w14:textId="77777777" w:rsidR="00837C64" w:rsidRPr="00045EAF" w:rsidRDefault="007E4DF2" w:rsidP="0044577D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 w:cs="Segoe UI"/>
          <w:sz w:val="24"/>
        </w:rPr>
        <w:lastRenderedPageBreak/>
        <w:t xml:space="preserve">De maneira geral, os contratos administrativos extinguem-se pelo cumprimento de suas cláusulas e prestações pactuadas, ou ainda pelo decurso do prazo de vigência. A boa doutrina entende que um contrato também pode ser extinto antes ou durante a sua execução, por causas anteriores, contemporâneas ou supervenientes a sua celebração. </w:t>
      </w:r>
    </w:p>
    <w:p w14:paraId="3C0ED3D3" w14:textId="77777777" w:rsidR="00837C64" w:rsidRPr="00045EAF" w:rsidRDefault="00837C64" w:rsidP="00837C64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/>
          <w:sz w:val="24"/>
          <w:shd w:val="clear" w:color="auto" w:fill="FFFFFF"/>
        </w:rPr>
        <w:t xml:space="preserve">Destaque-se que sempre que possível, deve a Administração desenvolver todos os esforços no sentido de manter a contratação, normalmente a forma mais rápida e barata de atingir o objetivo pretendido. Contudo, no caso em tela para a gestão pública, também é menos lesivo </w:t>
      </w:r>
      <w:proofErr w:type="spellStart"/>
      <w:r w:rsidRPr="00045EAF">
        <w:rPr>
          <w:rFonts w:asciiTheme="majorHAnsi" w:hAnsiTheme="majorHAnsi"/>
          <w:sz w:val="24"/>
          <w:shd w:val="clear" w:color="auto" w:fill="FFFFFF"/>
        </w:rPr>
        <w:t>por</w:t>
      </w:r>
      <w:proofErr w:type="spellEnd"/>
      <w:r w:rsidRPr="00045EAF">
        <w:rPr>
          <w:rFonts w:asciiTheme="majorHAnsi" w:hAnsiTheme="majorHAnsi"/>
          <w:sz w:val="24"/>
          <w:shd w:val="clear" w:color="auto" w:fill="FFFFFF"/>
        </w:rPr>
        <w:t xml:space="preserve"> fim a presente avença.</w:t>
      </w:r>
    </w:p>
    <w:p w14:paraId="457A2887" w14:textId="6D96E385" w:rsidR="007E4DF2" w:rsidRPr="00045EAF" w:rsidRDefault="007E4DF2" w:rsidP="0044577D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 w:cs="Segoe UI"/>
          <w:sz w:val="24"/>
        </w:rPr>
        <w:t>Desta forma a nova lei prevê, em seu artigo 137, os casos de extinção contratual, que deverão ser formalmente motivados nos autos do processo, sendo assegurados ao contratado, o contraditório e a ampla defesa.</w:t>
      </w:r>
    </w:p>
    <w:p w14:paraId="35BA1361" w14:textId="5C64E053" w:rsidR="007E4DF2" w:rsidRPr="00045EAF" w:rsidRDefault="007E4DF2" w:rsidP="0044577D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 w:cs="Segoe UI"/>
          <w:sz w:val="24"/>
        </w:rPr>
        <w:t>No caso em tela, não há de se falar em contraditório e ampla defesa, uma vez que já se encontra acostado aos autos a manifestação da empresa no sentido de solicitar a rescisão que também é desejada pela Câmara Municipal.</w:t>
      </w:r>
    </w:p>
    <w:p w14:paraId="553BE8E5" w14:textId="5962A424" w:rsidR="004D508A" w:rsidRPr="00045EAF" w:rsidRDefault="004D508A" w:rsidP="0044577D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 w:cs="Segoe UI"/>
          <w:sz w:val="24"/>
        </w:rPr>
        <w:t xml:space="preserve">Os contratos administrativos regidos pela Lei n. 14133/2021, </w:t>
      </w:r>
      <w:r w:rsidR="00837C64" w:rsidRPr="00045EAF">
        <w:rPr>
          <w:rFonts w:asciiTheme="majorHAnsi" w:hAnsiTheme="majorHAnsi" w:cs="Segoe UI"/>
          <w:sz w:val="24"/>
        </w:rPr>
        <w:t xml:space="preserve">de acordo com o artigo 138, poderão ser extintos unilateralmente pela Administração, consensualmente, de acordo com as partes, ou mediante decisão judicial. </w:t>
      </w:r>
    </w:p>
    <w:p w14:paraId="05ECB7A1" w14:textId="0FDFC897" w:rsidR="00837C64" w:rsidRPr="00045EAF" w:rsidRDefault="00837C64" w:rsidP="0044577D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 w:cs="Segoe UI"/>
          <w:sz w:val="24"/>
        </w:rPr>
        <w:t>Independentemente da hipótese, alerta o artigo 137, que todas devem ser formalmente motivadas nos autos do processo. Conforme preceitua a referência legal, nos seguintes termos:</w:t>
      </w:r>
    </w:p>
    <w:p w14:paraId="169F4A1B" w14:textId="77777777" w:rsidR="00837C64" w:rsidRPr="00837C64" w:rsidRDefault="00837C64" w:rsidP="00837C64">
      <w:pPr>
        <w:spacing w:after="0" w:line="240" w:lineRule="auto"/>
        <w:ind w:left="4536" w:firstLine="0"/>
        <w:rPr>
          <w:rFonts w:asciiTheme="majorHAnsi" w:hAnsiTheme="majorHAnsi"/>
          <w:sz w:val="24"/>
        </w:rPr>
      </w:pPr>
      <w:r w:rsidRPr="00837C64">
        <w:rPr>
          <w:rFonts w:asciiTheme="majorHAnsi" w:hAnsiTheme="majorHAnsi"/>
          <w:b/>
          <w:bCs/>
          <w:sz w:val="24"/>
        </w:rPr>
        <w:t>Art. 137.</w:t>
      </w:r>
      <w:r w:rsidRPr="00837C64">
        <w:rPr>
          <w:rFonts w:asciiTheme="majorHAnsi" w:hAnsiTheme="majorHAnsi"/>
          <w:sz w:val="24"/>
        </w:rPr>
        <w:t> Constituirão motivos para extinção do contrato, a qual deverá ser formalmente motivada nos autos do processo, assegurados o contraditório e a ampla defesa, as seguintes situações:</w:t>
      </w:r>
    </w:p>
    <w:p w14:paraId="77EABCEE" w14:textId="77777777" w:rsidR="00837C64" w:rsidRPr="00837C64" w:rsidRDefault="00837C64" w:rsidP="00837C64">
      <w:pPr>
        <w:spacing w:after="0" w:line="240" w:lineRule="auto"/>
        <w:ind w:left="4536" w:firstLine="0"/>
        <w:rPr>
          <w:rFonts w:asciiTheme="majorHAnsi" w:hAnsiTheme="majorHAnsi"/>
          <w:sz w:val="24"/>
        </w:rPr>
      </w:pPr>
      <w:r w:rsidRPr="00837C64">
        <w:rPr>
          <w:rFonts w:asciiTheme="majorHAnsi" w:hAnsiTheme="majorHAnsi"/>
          <w:b/>
          <w:bCs/>
          <w:sz w:val="24"/>
        </w:rPr>
        <w:t>I</w:t>
      </w:r>
      <w:r w:rsidRPr="00837C64">
        <w:rPr>
          <w:rFonts w:asciiTheme="majorHAnsi" w:hAnsiTheme="majorHAnsi"/>
          <w:sz w:val="24"/>
        </w:rPr>
        <w:t xml:space="preserve"> - </w:t>
      </w:r>
      <w:proofErr w:type="gramStart"/>
      <w:r w:rsidRPr="00837C64">
        <w:rPr>
          <w:rFonts w:asciiTheme="majorHAnsi" w:hAnsiTheme="majorHAnsi"/>
          <w:sz w:val="24"/>
        </w:rPr>
        <w:t>não</w:t>
      </w:r>
      <w:proofErr w:type="gramEnd"/>
      <w:r w:rsidRPr="00837C64">
        <w:rPr>
          <w:rFonts w:asciiTheme="majorHAnsi" w:hAnsiTheme="majorHAnsi"/>
          <w:sz w:val="24"/>
        </w:rPr>
        <w:t xml:space="preserve"> cumprimento ou cumprimento irregular de normas editalícias ou de cláusulas contratuais, de especificações, de projetos ou de prazos;</w:t>
      </w:r>
    </w:p>
    <w:p w14:paraId="215F09B3" w14:textId="77777777" w:rsidR="00837C64" w:rsidRPr="00045EAF" w:rsidRDefault="00837C64" w:rsidP="00837C64">
      <w:pPr>
        <w:spacing w:after="0" w:line="360" w:lineRule="auto"/>
        <w:rPr>
          <w:rFonts w:asciiTheme="majorHAnsi" w:hAnsiTheme="majorHAnsi"/>
          <w:sz w:val="24"/>
        </w:rPr>
      </w:pPr>
      <w:r w:rsidRPr="00045EAF">
        <w:rPr>
          <w:rFonts w:asciiTheme="majorHAnsi" w:hAnsiTheme="majorHAnsi" w:cs="Segoe UI"/>
          <w:sz w:val="24"/>
        </w:rPr>
        <w:t xml:space="preserve">Há de se considerar em relevante destaque que a empresa em tela deixou de cumprir o serviço citado na Nota de Empenho nº 1.116.001/2023, enviada para a empresa no dia 16/11/2023, mesmo passado 18 (dezoito) dias úteis o que ensejou por parte da </w:t>
      </w:r>
      <w:r w:rsidRPr="00045EAF">
        <w:rPr>
          <w:rFonts w:asciiTheme="majorHAnsi" w:hAnsiTheme="majorHAnsi" w:cs="Segoe UI"/>
          <w:sz w:val="24"/>
        </w:rPr>
        <w:lastRenderedPageBreak/>
        <w:t xml:space="preserve">Câmara Municipal o motivo justificado para não continuidade contratual, </w:t>
      </w:r>
      <w:r w:rsidRPr="00045EAF">
        <w:rPr>
          <w:rFonts w:asciiTheme="majorHAnsi" w:hAnsiTheme="majorHAnsi"/>
          <w:sz w:val="24"/>
        </w:rPr>
        <w:t>visto ser essencial o serviço contratado e não pode ficar sem Execução.</w:t>
      </w:r>
    </w:p>
    <w:p w14:paraId="1AAA34A3" w14:textId="5FF61E0C" w:rsidR="00837C64" w:rsidRPr="00045EAF" w:rsidRDefault="00837C64" w:rsidP="00837C64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/>
          <w:sz w:val="24"/>
        </w:rPr>
        <w:t xml:space="preserve">Incessantemente, e por dias seguidos a gestão tentou manter contato com o responsável pela empresa que, inclusive deixou de atender a telefonemas, o que obrigou a gestão de ir em loco, no endereço da empresa, em abordagem pessoal, solicitar informações sobre o </w:t>
      </w:r>
      <w:r w:rsidR="003A3EAB" w:rsidRPr="00045EAF">
        <w:rPr>
          <w:rFonts w:asciiTheme="majorHAnsi" w:hAnsiTheme="majorHAnsi"/>
          <w:sz w:val="24"/>
        </w:rPr>
        <w:t>descumprimento da empresa de suas obrigações contratuais, obtendo a posição de que não havia mais o interesse da empresa em dar continuidade processual, o que foi manifestado no ofício recebido na data de 12 de dezembro de 2023.</w:t>
      </w:r>
    </w:p>
    <w:p w14:paraId="08E77671" w14:textId="52D663EF" w:rsidR="007B187A" w:rsidRPr="00045EAF" w:rsidRDefault="004D508A" w:rsidP="003A3EAB">
      <w:pPr>
        <w:spacing w:after="0" w:line="360" w:lineRule="auto"/>
        <w:rPr>
          <w:rFonts w:asciiTheme="majorHAnsi" w:hAnsiTheme="majorHAnsi" w:cs="Arial"/>
          <w:bCs/>
          <w:sz w:val="24"/>
        </w:rPr>
      </w:pPr>
      <w:r w:rsidRPr="00045EAF">
        <w:rPr>
          <w:rFonts w:asciiTheme="majorHAnsi" w:hAnsiTheme="majorHAnsi"/>
          <w:sz w:val="24"/>
        </w:rPr>
        <w:t>Neste sentindo a Referida Prática, está resguardada, e cumpre analisar o disposto nos artigos</w:t>
      </w:r>
      <w:r w:rsidR="003A3EAB" w:rsidRPr="00045EAF">
        <w:rPr>
          <w:rFonts w:asciiTheme="majorHAnsi" w:hAnsiTheme="majorHAnsi"/>
          <w:sz w:val="24"/>
        </w:rPr>
        <w:t xml:space="preserve"> 137 e 138 da Nova Lei de Licitações e Contratos da Administração Pública.</w:t>
      </w:r>
    </w:p>
    <w:p w14:paraId="31F492C8" w14:textId="42C49C4B" w:rsidR="00591013" w:rsidRPr="00045EAF" w:rsidRDefault="00591013" w:rsidP="009B4790">
      <w:pPr>
        <w:pStyle w:val="Ttulo1"/>
        <w:rPr>
          <w:rFonts w:asciiTheme="majorHAnsi" w:hAnsiTheme="majorHAnsi" w:cs="Arial"/>
          <w:szCs w:val="24"/>
        </w:rPr>
      </w:pPr>
      <w:r w:rsidRPr="00045EAF">
        <w:rPr>
          <w:rFonts w:asciiTheme="majorHAnsi" w:hAnsiTheme="majorHAnsi" w:cs="Arial"/>
          <w:szCs w:val="24"/>
        </w:rPr>
        <w:t>CONCLUSÃO</w:t>
      </w:r>
    </w:p>
    <w:p w14:paraId="336423F2" w14:textId="386FF0F9" w:rsidR="00C600FA" w:rsidRPr="00045EAF" w:rsidRDefault="00591013" w:rsidP="00C600FA">
      <w:pPr>
        <w:pStyle w:val="PargrafoParecer"/>
        <w:numPr>
          <w:ilvl w:val="0"/>
          <w:numId w:val="0"/>
        </w:numPr>
        <w:rPr>
          <w:rFonts w:asciiTheme="majorHAnsi" w:hAnsiTheme="majorHAnsi" w:cs="Arial"/>
          <w:sz w:val="24"/>
          <w:szCs w:val="24"/>
        </w:rPr>
      </w:pPr>
      <w:r w:rsidRPr="00045EAF">
        <w:rPr>
          <w:rFonts w:asciiTheme="majorHAnsi" w:hAnsiTheme="majorHAnsi" w:cs="Arial"/>
          <w:sz w:val="24"/>
          <w:szCs w:val="24"/>
        </w:rPr>
        <w:t>Em face do exposto, nos limites da análise jurídica e excluídos os aspectos técnicos e o juízo de oportunidade e conveniência do ajuste, opina-se pela</w:t>
      </w:r>
      <w:r w:rsidR="00C600FA" w:rsidRPr="00045EAF">
        <w:rPr>
          <w:rFonts w:asciiTheme="majorHAnsi" w:hAnsiTheme="majorHAnsi" w:cs="Arial"/>
          <w:sz w:val="24"/>
          <w:szCs w:val="24"/>
        </w:rPr>
        <w:t>:</w:t>
      </w:r>
    </w:p>
    <w:p w14:paraId="125CB50A" w14:textId="77777777" w:rsidR="002103E4" w:rsidRPr="00045EAF" w:rsidRDefault="002103E4" w:rsidP="00C600FA">
      <w:pPr>
        <w:pStyle w:val="PargrafoParecer"/>
        <w:numPr>
          <w:ilvl w:val="0"/>
          <w:numId w:val="0"/>
        </w:numPr>
        <w:rPr>
          <w:rFonts w:asciiTheme="majorHAnsi" w:hAnsiTheme="majorHAnsi" w:cs="Arial"/>
          <w:sz w:val="24"/>
          <w:szCs w:val="24"/>
        </w:rPr>
      </w:pPr>
    </w:p>
    <w:p w14:paraId="2789E708" w14:textId="4B6C6DF5" w:rsidR="00C600FA" w:rsidRPr="00045EAF" w:rsidRDefault="00045EAF" w:rsidP="00045EAF">
      <w:pPr>
        <w:pStyle w:val="PargrafoParecer"/>
        <w:numPr>
          <w:ilvl w:val="0"/>
          <w:numId w:val="32"/>
        </w:numPr>
        <w:rPr>
          <w:rFonts w:asciiTheme="majorHAnsi" w:hAnsiTheme="majorHAnsi" w:cs="Arial"/>
          <w:sz w:val="24"/>
          <w:szCs w:val="24"/>
        </w:rPr>
      </w:pPr>
      <w:r w:rsidRPr="00045EAF">
        <w:rPr>
          <w:rFonts w:asciiTheme="majorHAnsi" w:hAnsiTheme="majorHAnsi" w:cs="Arial"/>
          <w:sz w:val="24"/>
          <w:szCs w:val="24"/>
        </w:rPr>
        <w:t xml:space="preserve">Extinção do Contrato com a empresa PRIME ENGENHARIA E CONSULTORIA LTDA., inscrita no CNPJ sob o n° 41.447.198/0001-33, em relação à Adesão a Ata de Registro de Preços n° 013/2023, referente ao Pregão Eletrônico </w:t>
      </w:r>
      <w:proofErr w:type="spellStart"/>
      <w:r w:rsidRPr="00045EAF">
        <w:rPr>
          <w:rFonts w:asciiTheme="majorHAnsi" w:hAnsiTheme="majorHAnsi" w:cs="Arial"/>
          <w:sz w:val="24"/>
          <w:szCs w:val="24"/>
        </w:rPr>
        <w:t>n.°</w:t>
      </w:r>
      <w:proofErr w:type="spellEnd"/>
      <w:r w:rsidRPr="00045EAF">
        <w:rPr>
          <w:rFonts w:asciiTheme="majorHAnsi" w:hAnsiTheme="majorHAnsi" w:cs="Arial"/>
          <w:sz w:val="24"/>
          <w:szCs w:val="24"/>
        </w:rPr>
        <w:t xml:space="preserve"> 008/2023, considerando sobretudo a solicitação </w:t>
      </w:r>
      <w:proofErr w:type="gramStart"/>
      <w:r w:rsidRPr="00045EAF">
        <w:rPr>
          <w:rFonts w:asciiTheme="majorHAnsi" w:hAnsiTheme="majorHAnsi" w:cs="Arial"/>
          <w:sz w:val="24"/>
          <w:szCs w:val="24"/>
        </w:rPr>
        <w:t>da mesma entregue</w:t>
      </w:r>
      <w:proofErr w:type="gramEnd"/>
      <w:r w:rsidRPr="00045EAF">
        <w:rPr>
          <w:rFonts w:asciiTheme="majorHAnsi" w:hAnsiTheme="majorHAnsi" w:cs="Arial"/>
          <w:sz w:val="24"/>
          <w:szCs w:val="24"/>
        </w:rPr>
        <w:t xml:space="preserve"> nesta data pelo não prosseguimento do contrato.</w:t>
      </w:r>
    </w:p>
    <w:p w14:paraId="720EB3C6" w14:textId="29B62F47" w:rsidR="00045EAF" w:rsidRPr="00045EAF" w:rsidRDefault="00045EAF" w:rsidP="00045EAF">
      <w:pPr>
        <w:pStyle w:val="PargrafoParecer"/>
        <w:numPr>
          <w:ilvl w:val="0"/>
          <w:numId w:val="32"/>
        </w:numPr>
        <w:rPr>
          <w:rFonts w:asciiTheme="majorHAnsi" w:hAnsiTheme="majorHAnsi" w:cs="Arial"/>
          <w:sz w:val="24"/>
          <w:szCs w:val="24"/>
        </w:rPr>
      </w:pPr>
      <w:r w:rsidRPr="00045EAF">
        <w:rPr>
          <w:rFonts w:asciiTheme="majorHAnsi" w:hAnsiTheme="majorHAnsi" w:cs="Arial"/>
          <w:sz w:val="24"/>
          <w:szCs w:val="24"/>
        </w:rPr>
        <w:t>A remessa do processo ao Setor de licitações para as publicações e comunicações que cumprem a praxe legalmente prevista, além das céleres e tempestivas providências para dá continuidade com o referido processo para execução da finalidade pretendida, dentro, obviamente, da previsão legal substanciada.</w:t>
      </w:r>
    </w:p>
    <w:p w14:paraId="3F7B19B9" w14:textId="77777777" w:rsidR="00045EAF" w:rsidRPr="00045EAF" w:rsidRDefault="00045EAF" w:rsidP="00045EAF">
      <w:pPr>
        <w:pStyle w:val="PargrafoParecer"/>
        <w:numPr>
          <w:ilvl w:val="0"/>
          <w:numId w:val="0"/>
        </w:numPr>
        <w:ind w:left="720"/>
        <w:rPr>
          <w:rFonts w:asciiTheme="majorHAnsi" w:hAnsiTheme="majorHAnsi" w:cs="Arial"/>
          <w:sz w:val="24"/>
          <w:szCs w:val="24"/>
        </w:rPr>
      </w:pPr>
    </w:p>
    <w:p w14:paraId="75F069DF" w14:textId="23C3BF2D" w:rsidR="007362C0" w:rsidRPr="00045EAF" w:rsidRDefault="007362C0" w:rsidP="00C600FA">
      <w:pPr>
        <w:pStyle w:val="PargrafoParecer"/>
        <w:numPr>
          <w:ilvl w:val="0"/>
          <w:numId w:val="0"/>
        </w:numPr>
        <w:rPr>
          <w:rFonts w:asciiTheme="majorHAnsi" w:hAnsiTheme="majorHAnsi" w:cs="Arial"/>
          <w:sz w:val="24"/>
          <w:szCs w:val="24"/>
        </w:rPr>
      </w:pPr>
      <w:r w:rsidRPr="00045EAF">
        <w:rPr>
          <w:rFonts w:asciiTheme="majorHAnsi" w:hAnsiTheme="majorHAnsi" w:cs="Arial"/>
          <w:sz w:val="24"/>
          <w:szCs w:val="24"/>
        </w:rPr>
        <w:t>Salvo melhor juízo,</w:t>
      </w:r>
    </w:p>
    <w:p w14:paraId="65C291B5" w14:textId="77777777" w:rsidR="007362C0" w:rsidRPr="00045EAF" w:rsidRDefault="007362C0" w:rsidP="009F57F1">
      <w:pPr>
        <w:spacing w:line="357" w:lineRule="auto"/>
        <w:rPr>
          <w:rFonts w:asciiTheme="majorHAnsi" w:hAnsiTheme="majorHAnsi" w:cs="Arial"/>
          <w:sz w:val="24"/>
        </w:rPr>
      </w:pPr>
    </w:p>
    <w:p w14:paraId="268EABEB" w14:textId="1F56F04C" w:rsidR="007362C0" w:rsidRPr="00045EAF" w:rsidRDefault="007362C0" w:rsidP="009F57F1">
      <w:pPr>
        <w:spacing w:line="357" w:lineRule="auto"/>
        <w:rPr>
          <w:rFonts w:asciiTheme="majorHAnsi" w:hAnsiTheme="majorHAnsi" w:cs="Arial"/>
          <w:sz w:val="24"/>
        </w:rPr>
      </w:pPr>
      <w:r w:rsidRPr="00045EAF">
        <w:rPr>
          <w:rFonts w:asciiTheme="majorHAnsi" w:hAnsiTheme="majorHAnsi" w:cs="Arial"/>
          <w:sz w:val="24"/>
        </w:rPr>
        <w:t xml:space="preserve">Jardim do Seridó/RN, </w:t>
      </w:r>
      <w:r w:rsidR="00045EAF" w:rsidRPr="00045EAF">
        <w:rPr>
          <w:rFonts w:asciiTheme="majorHAnsi" w:hAnsiTheme="majorHAnsi" w:cs="Arial"/>
          <w:sz w:val="24"/>
        </w:rPr>
        <w:t>12</w:t>
      </w:r>
      <w:r w:rsidRPr="00045EAF">
        <w:rPr>
          <w:rFonts w:asciiTheme="majorHAnsi" w:hAnsiTheme="majorHAnsi" w:cs="Arial"/>
          <w:sz w:val="24"/>
        </w:rPr>
        <w:t xml:space="preserve"> de </w:t>
      </w:r>
      <w:r w:rsidR="00D60FE2" w:rsidRPr="00045EAF">
        <w:rPr>
          <w:rFonts w:asciiTheme="majorHAnsi" w:hAnsiTheme="majorHAnsi" w:cs="Arial"/>
          <w:sz w:val="24"/>
        </w:rPr>
        <w:t xml:space="preserve">dezembro </w:t>
      </w:r>
      <w:r w:rsidRPr="00045EAF">
        <w:rPr>
          <w:rFonts w:asciiTheme="majorHAnsi" w:hAnsiTheme="majorHAnsi" w:cs="Arial"/>
          <w:sz w:val="24"/>
        </w:rPr>
        <w:t>de 2023.</w:t>
      </w:r>
    </w:p>
    <w:p w14:paraId="46ADDE8F" w14:textId="77777777" w:rsidR="007362C0" w:rsidRPr="00045EAF" w:rsidRDefault="007362C0" w:rsidP="009F57F1">
      <w:pPr>
        <w:spacing w:line="357" w:lineRule="auto"/>
        <w:rPr>
          <w:rFonts w:asciiTheme="majorHAnsi" w:hAnsiTheme="majorHAnsi" w:cs="Arial"/>
          <w:sz w:val="24"/>
        </w:rPr>
      </w:pPr>
    </w:p>
    <w:p w14:paraId="0AA92F06" w14:textId="5179008F" w:rsidR="007362C0" w:rsidRPr="00045EAF" w:rsidRDefault="007362C0" w:rsidP="007362C0">
      <w:pPr>
        <w:spacing w:line="357" w:lineRule="auto"/>
        <w:jc w:val="center"/>
        <w:rPr>
          <w:rFonts w:asciiTheme="majorHAnsi" w:hAnsiTheme="majorHAnsi" w:cs="Arial"/>
          <w:b/>
          <w:bCs/>
          <w:sz w:val="24"/>
        </w:rPr>
      </w:pPr>
      <w:proofErr w:type="spellStart"/>
      <w:r w:rsidRPr="00045EAF">
        <w:rPr>
          <w:rFonts w:asciiTheme="majorHAnsi" w:hAnsiTheme="majorHAnsi" w:cs="Arial"/>
          <w:b/>
          <w:bCs/>
          <w:sz w:val="24"/>
        </w:rPr>
        <w:t>Luisiane</w:t>
      </w:r>
      <w:proofErr w:type="spellEnd"/>
      <w:r w:rsidRPr="00045EAF">
        <w:rPr>
          <w:rFonts w:asciiTheme="majorHAnsi" w:hAnsiTheme="majorHAnsi" w:cs="Arial"/>
          <w:b/>
          <w:bCs/>
          <w:sz w:val="24"/>
        </w:rPr>
        <w:t xml:space="preserve"> Morais da Fonseca</w:t>
      </w:r>
    </w:p>
    <w:p w14:paraId="5D7F9BA5" w14:textId="50859CC8" w:rsidR="007362C0" w:rsidRPr="00045EAF" w:rsidRDefault="007362C0" w:rsidP="007362C0">
      <w:pPr>
        <w:spacing w:line="357" w:lineRule="auto"/>
        <w:jc w:val="center"/>
        <w:rPr>
          <w:rFonts w:asciiTheme="majorHAnsi" w:hAnsiTheme="majorHAnsi" w:cs="Arial"/>
          <w:b/>
          <w:bCs/>
          <w:sz w:val="24"/>
        </w:rPr>
      </w:pPr>
      <w:r w:rsidRPr="00045EAF">
        <w:rPr>
          <w:rFonts w:asciiTheme="majorHAnsi" w:hAnsiTheme="majorHAnsi" w:cs="Arial"/>
          <w:b/>
          <w:bCs/>
          <w:sz w:val="24"/>
        </w:rPr>
        <w:t>Procuradora do Legislativo</w:t>
      </w:r>
    </w:p>
    <w:p w14:paraId="2EF6C503" w14:textId="15894073" w:rsidR="007362C0" w:rsidRPr="00045EAF" w:rsidRDefault="007362C0" w:rsidP="00D60FE2">
      <w:pPr>
        <w:spacing w:line="357" w:lineRule="auto"/>
        <w:jc w:val="center"/>
        <w:rPr>
          <w:rFonts w:asciiTheme="majorHAnsi" w:hAnsiTheme="majorHAnsi" w:cs="Arial"/>
          <w:sz w:val="24"/>
        </w:rPr>
      </w:pPr>
      <w:r w:rsidRPr="00045EAF">
        <w:rPr>
          <w:rFonts w:asciiTheme="majorHAnsi" w:hAnsiTheme="majorHAnsi" w:cs="Arial"/>
          <w:b/>
          <w:bCs/>
          <w:sz w:val="24"/>
        </w:rPr>
        <w:t>OAB/RN 5213</w:t>
      </w:r>
    </w:p>
    <w:sectPr w:rsidR="007362C0" w:rsidRPr="00045EAF" w:rsidSect="001264CD">
      <w:headerReference w:type="first" r:id="rId8"/>
      <w:footerReference w:type="first" r:id="rId9"/>
      <w:pgSz w:w="11906" w:h="16838" w:code="9"/>
      <w:pgMar w:top="1701" w:right="851" w:bottom="1418" w:left="1701" w:header="1984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8B94" w14:textId="77777777" w:rsidR="0099275A" w:rsidRDefault="0099275A" w:rsidP="00506C0B">
      <w:r>
        <w:separator/>
      </w:r>
    </w:p>
  </w:endnote>
  <w:endnote w:type="continuationSeparator" w:id="0">
    <w:p w14:paraId="7C8A93A4" w14:textId="77777777" w:rsidR="0099275A" w:rsidRDefault="0099275A" w:rsidP="0050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F6B2" w14:textId="77777777" w:rsidR="00CB1A48" w:rsidRDefault="00CB1A48">
    <w:pPr>
      <w:pStyle w:val="Rodap"/>
    </w:pPr>
  </w:p>
  <w:p w14:paraId="764B0934" w14:textId="77777777" w:rsidR="00CB1A48" w:rsidRDefault="00CB1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7A4E" w14:textId="77777777" w:rsidR="0099275A" w:rsidRDefault="0099275A" w:rsidP="00506C0B">
      <w:r>
        <w:separator/>
      </w:r>
    </w:p>
  </w:footnote>
  <w:footnote w:type="continuationSeparator" w:id="0">
    <w:p w14:paraId="39200D4C" w14:textId="77777777" w:rsidR="0099275A" w:rsidRDefault="0099275A" w:rsidP="0050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73CD" w14:textId="657CDF87" w:rsidR="00431662" w:rsidRPr="002E7DE7" w:rsidRDefault="001264CD" w:rsidP="00123C24">
    <w:pPr>
      <w:tabs>
        <w:tab w:val="center" w:pos="4419"/>
        <w:tab w:val="right" w:pos="8838"/>
      </w:tabs>
      <w:spacing w:before="0" w:after="0" w:line="240" w:lineRule="auto"/>
      <w:ind w:firstLine="0"/>
      <w:jc w:val="center"/>
      <w:rPr>
        <w:b/>
        <w:smallCaps/>
        <w:lang w:val="x-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982500" wp14:editId="25DDE5D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769" cy="10692000"/>
          <wp:effectExtent l="0" t="0" r="4445" b="0"/>
          <wp:wrapNone/>
          <wp:docPr id="6" name="Imagem 6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662">
      <w:rPr>
        <w:noProof/>
        <w:szCs w:val="20"/>
      </w:rPr>
      <mc:AlternateContent>
        <mc:Choice Requires="wps">
          <w:drawing>
            <wp:inline distT="0" distB="0" distL="0" distR="0" wp14:anchorId="161938A7" wp14:editId="609F25FF">
              <wp:extent cx="8890" cy="8890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890" cy="8890"/>
                      </a:xfrm>
                      <a:prstGeom prst="rect">
                        <a:avLst/>
                      </a:prstGeom>
                      <a:blipFill dpi="0" rotWithShape="0">
                        <a:blip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5D6579FB" id="AutoShape 1" o:spid="_x0000_s1026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" stroked="f">
              <v:fill recolor="t" type="frame"/>
              <o:lock v:ext="edit" aspectratio="t"/>
              <v:textbox inset="0,0,0,0"/>
              <w10:anchorlock/>
            </v:rect>
          </w:pict>
        </mc:Fallback>
      </mc:AlternateContent>
    </w:r>
  </w:p>
  <w:p w14:paraId="40E46C3D" w14:textId="77777777" w:rsidR="00431662" w:rsidRDefault="004316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00D"/>
    <w:multiLevelType w:val="multilevel"/>
    <w:tmpl w:val="C92EA0CA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716" w:hanging="432"/>
      </w:pPr>
      <w:rPr>
        <w:rFonts w:hint="default"/>
        <w:b w:val="0"/>
        <w:i w:val="0"/>
        <w:lang w:val="pt-BR"/>
      </w:rPr>
    </w:lvl>
    <w:lvl w:ilvl="2">
      <w:start w:val="1"/>
      <w:numFmt w:val="decimal"/>
      <w:pStyle w:val="Nivel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pStyle w:val="Nivel5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660B04"/>
    <w:multiLevelType w:val="hybridMultilevel"/>
    <w:tmpl w:val="7C4CDD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7BA3"/>
    <w:multiLevelType w:val="hybridMultilevel"/>
    <w:tmpl w:val="95E631E0"/>
    <w:lvl w:ilvl="0" w:tplc="B5D8B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4C8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E9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6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E3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40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682F"/>
    <w:multiLevelType w:val="hybridMultilevel"/>
    <w:tmpl w:val="BF3C1798"/>
    <w:lvl w:ilvl="0" w:tplc="9B768CB2">
      <w:start w:val="1"/>
      <w:numFmt w:val="lowerRoman"/>
      <w:lvlText w:val="%1)"/>
      <w:lvlJc w:val="left"/>
      <w:pPr>
        <w:ind w:left="720" w:hanging="360"/>
      </w:pPr>
    </w:lvl>
    <w:lvl w:ilvl="1" w:tplc="04D224EE">
      <w:start w:val="1"/>
      <w:numFmt w:val="lowerLetter"/>
      <w:lvlText w:val="%2."/>
      <w:lvlJc w:val="left"/>
      <w:pPr>
        <w:ind w:left="1440" w:hanging="360"/>
      </w:pPr>
    </w:lvl>
    <w:lvl w:ilvl="2" w:tplc="325ECE64">
      <w:start w:val="1"/>
      <w:numFmt w:val="lowerRoman"/>
      <w:lvlText w:val="%3."/>
      <w:lvlJc w:val="right"/>
      <w:pPr>
        <w:ind w:left="2160" w:hanging="180"/>
      </w:pPr>
    </w:lvl>
    <w:lvl w:ilvl="3" w:tplc="719A95C8">
      <w:start w:val="1"/>
      <w:numFmt w:val="decimal"/>
      <w:lvlText w:val="%4."/>
      <w:lvlJc w:val="left"/>
      <w:pPr>
        <w:ind w:left="2880" w:hanging="360"/>
      </w:pPr>
    </w:lvl>
    <w:lvl w:ilvl="4" w:tplc="87949E06">
      <w:start w:val="1"/>
      <w:numFmt w:val="lowerLetter"/>
      <w:lvlText w:val="%5."/>
      <w:lvlJc w:val="left"/>
      <w:pPr>
        <w:ind w:left="3600" w:hanging="360"/>
      </w:pPr>
    </w:lvl>
    <w:lvl w:ilvl="5" w:tplc="CA6C448E">
      <w:start w:val="1"/>
      <w:numFmt w:val="lowerRoman"/>
      <w:lvlText w:val="%6."/>
      <w:lvlJc w:val="right"/>
      <w:pPr>
        <w:ind w:left="4320" w:hanging="180"/>
      </w:pPr>
    </w:lvl>
    <w:lvl w:ilvl="6" w:tplc="4B047186">
      <w:start w:val="1"/>
      <w:numFmt w:val="decimal"/>
      <w:lvlText w:val="%7."/>
      <w:lvlJc w:val="left"/>
      <w:pPr>
        <w:ind w:left="5040" w:hanging="360"/>
      </w:pPr>
    </w:lvl>
    <w:lvl w:ilvl="7" w:tplc="97CE6412">
      <w:start w:val="1"/>
      <w:numFmt w:val="lowerLetter"/>
      <w:lvlText w:val="%8."/>
      <w:lvlJc w:val="left"/>
      <w:pPr>
        <w:ind w:left="5760" w:hanging="360"/>
      </w:pPr>
    </w:lvl>
    <w:lvl w:ilvl="8" w:tplc="A3B869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CF6"/>
    <w:multiLevelType w:val="hybridMultilevel"/>
    <w:tmpl w:val="61DCA240"/>
    <w:lvl w:ilvl="0" w:tplc="DDA47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DC18"/>
    <w:multiLevelType w:val="hybridMultilevel"/>
    <w:tmpl w:val="331866F8"/>
    <w:lvl w:ilvl="0" w:tplc="A762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98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8C6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8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A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5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6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8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C402"/>
    <w:multiLevelType w:val="hybridMultilevel"/>
    <w:tmpl w:val="29843576"/>
    <w:lvl w:ilvl="0" w:tplc="442CB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C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6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4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B20BE"/>
    <w:multiLevelType w:val="hybridMultilevel"/>
    <w:tmpl w:val="89CE4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EECA4"/>
    <w:multiLevelType w:val="hybridMultilevel"/>
    <w:tmpl w:val="8F5EA3BA"/>
    <w:lvl w:ilvl="0" w:tplc="A2FA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4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25D8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A858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F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4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6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32D6A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080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253B"/>
    <w:multiLevelType w:val="hybridMultilevel"/>
    <w:tmpl w:val="D1ECD91E"/>
    <w:lvl w:ilvl="0" w:tplc="282C68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4379D3C"/>
    <w:multiLevelType w:val="hybridMultilevel"/>
    <w:tmpl w:val="81AE5B54"/>
    <w:lvl w:ilvl="0" w:tplc="19B829A2">
      <w:start w:val="1"/>
      <w:numFmt w:val="upperLetter"/>
      <w:lvlText w:val="%1)"/>
      <w:lvlJc w:val="left"/>
      <w:pPr>
        <w:ind w:left="720" w:hanging="360"/>
      </w:pPr>
    </w:lvl>
    <w:lvl w:ilvl="1" w:tplc="86448636">
      <w:start w:val="1"/>
      <w:numFmt w:val="lowerLetter"/>
      <w:lvlText w:val="%2."/>
      <w:lvlJc w:val="left"/>
      <w:pPr>
        <w:ind w:left="1440" w:hanging="360"/>
      </w:pPr>
    </w:lvl>
    <w:lvl w:ilvl="2" w:tplc="3FA618FE">
      <w:start w:val="1"/>
      <w:numFmt w:val="lowerRoman"/>
      <w:lvlText w:val="%3."/>
      <w:lvlJc w:val="right"/>
      <w:pPr>
        <w:ind w:left="2160" w:hanging="180"/>
      </w:pPr>
    </w:lvl>
    <w:lvl w:ilvl="3" w:tplc="1AFED6AC">
      <w:start w:val="1"/>
      <w:numFmt w:val="decimal"/>
      <w:lvlText w:val="%4."/>
      <w:lvlJc w:val="left"/>
      <w:pPr>
        <w:ind w:left="2880" w:hanging="360"/>
      </w:pPr>
    </w:lvl>
    <w:lvl w:ilvl="4" w:tplc="22F43266">
      <w:start w:val="1"/>
      <w:numFmt w:val="lowerLetter"/>
      <w:lvlText w:val="%5."/>
      <w:lvlJc w:val="left"/>
      <w:pPr>
        <w:ind w:left="3600" w:hanging="360"/>
      </w:pPr>
    </w:lvl>
    <w:lvl w:ilvl="5" w:tplc="00F40AE4">
      <w:start w:val="1"/>
      <w:numFmt w:val="lowerRoman"/>
      <w:lvlText w:val="%6."/>
      <w:lvlJc w:val="right"/>
      <w:pPr>
        <w:ind w:left="4320" w:hanging="180"/>
      </w:pPr>
    </w:lvl>
    <w:lvl w:ilvl="6" w:tplc="4D4CD298">
      <w:start w:val="1"/>
      <w:numFmt w:val="decimal"/>
      <w:lvlText w:val="%7."/>
      <w:lvlJc w:val="left"/>
      <w:pPr>
        <w:ind w:left="5040" w:hanging="360"/>
      </w:pPr>
    </w:lvl>
    <w:lvl w:ilvl="7" w:tplc="883C0148">
      <w:start w:val="1"/>
      <w:numFmt w:val="lowerLetter"/>
      <w:lvlText w:val="%8."/>
      <w:lvlJc w:val="left"/>
      <w:pPr>
        <w:ind w:left="5760" w:hanging="360"/>
      </w:pPr>
    </w:lvl>
    <w:lvl w:ilvl="8" w:tplc="A802DC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84AD9"/>
    <w:multiLevelType w:val="hybridMultilevel"/>
    <w:tmpl w:val="02968954"/>
    <w:lvl w:ilvl="0" w:tplc="E0F81770">
      <w:start w:val="1"/>
      <w:numFmt w:val="decimal"/>
      <w:lvlText w:val="%1."/>
      <w:lvlJc w:val="left"/>
      <w:pPr>
        <w:ind w:left="720" w:hanging="360"/>
      </w:pPr>
    </w:lvl>
    <w:lvl w:ilvl="1" w:tplc="6DC81274">
      <w:start w:val="1"/>
      <w:numFmt w:val="lowerLetter"/>
      <w:lvlText w:val="%2."/>
      <w:lvlJc w:val="left"/>
      <w:pPr>
        <w:ind w:left="1440" w:hanging="360"/>
      </w:pPr>
    </w:lvl>
    <w:lvl w:ilvl="2" w:tplc="5114C458">
      <w:start w:val="1"/>
      <w:numFmt w:val="lowerRoman"/>
      <w:lvlText w:val="%3."/>
      <w:lvlJc w:val="right"/>
      <w:pPr>
        <w:ind w:left="2160" w:hanging="180"/>
      </w:pPr>
    </w:lvl>
    <w:lvl w:ilvl="3" w:tplc="20D2A300">
      <w:start w:val="1"/>
      <w:numFmt w:val="decimal"/>
      <w:lvlText w:val="%4."/>
      <w:lvlJc w:val="left"/>
      <w:pPr>
        <w:ind w:left="2880" w:hanging="360"/>
      </w:pPr>
    </w:lvl>
    <w:lvl w:ilvl="4" w:tplc="A60A7142">
      <w:start w:val="1"/>
      <w:numFmt w:val="lowerLetter"/>
      <w:lvlText w:val="%5."/>
      <w:lvlJc w:val="left"/>
      <w:pPr>
        <w:ind w:left="3600" w:hanging="360"/>
      </w:pPr>
    </w:lvl>
    <w:lvl w:ilvl="5" w:tplc="67EAEF8C">
      <w:start w:val="1"/>
      <w:numFmt w:val="lowerRoman"/>
      <w:lvlText w:val="%6."/>
      <w:lvlJc w:val="right"/>
      <w:pPr>
        <w:ind w:left="4320" w:hanging="180"/>
      </w:pPr>
    </w:lvl>
    <w:lvl w:ilvl="6" w:tplc="860A9092">
      <w:start w:val="1"/>
      <w:numFmt w:val="decimal"/>
      <w:lvlText w:val="%7."/>
      <w:lvlJc w:val="left"/>
      <w:pPr>
        <w:ind w:left="5040" w:hanging="360"/>
      </w:pPr>
    </w:lvl>
    <w:lvl w:ilvl="7" w:tplc="B658D7FE">
      <w:start w:val="1"/>
      <w:numFmt w:val="lowerLetter"/>
      <w:lvlText w:val="%8."/>
      <w:lvlJc w:val="left"/>
      <w:pPr>
        <w:ind w:left="5760" w:hanging="360"/>
      </w:pPr>
    </w:lvl>
    <w:lvl w:ilvl="8" w:tplc="AAFAAD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B74C9"/>
    <w:multiLevelType w:val="hybridMultilevel"/>
    <w:tmpl w:val="78720884"/>
    <w:lvl w:ilvl="0" w:tplc="04047D16">
      <w:start w:val="1"/>
      <w:numFmt w:val="upperLetter"/>
      <w:lvlText w:val="%1)"/>
      <w:lvlJc w:val="left"/>
      <w:pPr>
        <w:ind w:left="720" w:hanging="360"/>
      </w:pPr>
    </w:lvl>
    <w:lvl w:ilvl="1" w:tplc="54B2AA7C">
      <w:start w:val="1"/>
      <w:numFmt w:val="lowerLetter"/>
      <w:lvlText w:val="%2."/>
      <w:lvlJc w:val="left"/>
      <w:pPr>
        <w:ind w:left="1440" w:hanging="360"/>
      </w:pPr>
    </w:lvl>
    <w:lvl w:ilvl="2" w:tplc="D23CE7DC">
      <w:start w:val="1"/>
      <w:numFmt w:val="lowerRoman"/>
      <w:lvlText w:val="%3."/>
      <w:lvlJc w:val="right"/>
      <w:pPr>
        <w:ind w:left="2160" w:hanging="180"/>
      </w:pPr>
    </w:lvl>
    <w:lvl w:ilvl="3" w:tplc="6F86E9EA">
      <w:start w:val="1"/>
      <w:numFmt w:val="decimal"/>
      <w:lvlText w:val="%4."/>
      <w:lvlJc w:val="left"/>
      <w:pPr>
        <w:ind w:left="2880" w:hanging="360"/>
      </w:pPr>
    </w:lvl>
    <w:lvl w:ilvl="4" w:tplc="5044C63A">
      <w:start w:val="1"/>
      <w:numFmt w:val="lowerLetter"/>
      <w:lvlText w:val="%5."/>
      <w:lvlJc w:val="left"/>
      <w:pPr>
        <w:ind w:left="3600" w:hanging="360"/>
      </w:pPr>
    </w:lvl>
    <w:lvl w:ilvl="5" w:tplc="56F462B6">
      <w:start w:val="1"/>
      <w:numFmt w:val="lowerRoman"/>
      <w:lvlText w:val="%6."/>
      <w:lvlJc w:val="right"/>
      <w:pPr>
        <w:ind w:left="4320" w:hanging="180"/>
      </w:pPr>
    </w:lvl>
    <w:lvl w:ilvl="6" w:tplc="5A7A5B0C">
      <w:start w:val="1"/>
      <w:numFmt w:val="decimal"/>
      <w:lvlText w:val="%7."/>
      <w:lvlJc w:val="left"/>
      <w:pPr>
        <w:ind w:left="5040" w:hanging="360"/>
      </w:pPr>
    </w:lvl>
    <w:lvl w:ilvl="7" w:tplc="5EC66F12">
      <w:start w:val="1"/>
      <w:numFmt w:val="lowerLetter"/>
      <w:lvlText w:val="%8."/>
      <w:lvlJc w:val="left"/>
      <w:pPr>
        <w:ind w:left="5760" w:hanging="360"/>
      </w:pPr>
    </w:lvl>
    <w:lvl w:ilvl="8" w:tplc="8612E6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3570C"/>
    <w:multiLevelType w:val="hybridMultilevel"/>
    <w:tmpl w:val="F822C786"/>
    <w:lvl w:ilvl="0" w:tplc="FB5A4852">
      <w:start w:val="1"/>
      <w:numFmt w:val="lowerRoman"/>
      <w:lvlText w:val="%1)"/>
      <w:lvlJc w:val="left"/>
      <w:pPr>
        <w:ind w:left="720" w:hanging="360"/>
      </w:pPr>
    </w:lvl>
    <w:lvl w:ilvl="1" w:tplc="D918E87A">
      <w:start w:val="1"/>
      <w:numFmt w:val="lowerLetter"/>
      <w:lvlText w:val="%2."/>
      <w:lvlJc w:val="left"/>
      <w:pPr>
        <w:ind w:left="1440" w:hanging="360"/>
      </w:pPr>
    </w:lvl>
    <w:lvl w:ilvl="2" w:tplc="264EDD72">
      <w:start w:val="1"/>
      <w:numFmt w:val="lowerRoman"/>
      <w:lvlText w:val="%3."/>
      <w:lvlJc w:val="right"/>
      <w:pPr>
        <w:ind w:left="2160" w:hanging="180"/>
      </w:pPr>
    </w:lvl>
    <w:lvl w:ilvl="3" w:tplc="0B6EE5DE">
      <w:start w:val="1"/>
      <w:numFmt w:val="decimal"/>
      <w:lvlText w:val="%4."/>
      <w:lvlJc w:val="left"/>
      <w:pPr>
        <w:ind w:left="2880" w:hanging="360"/>
      </w:pPr>
    </w:lvl>
    <w:lvl w:ilvl="4" w:tplc="05F4C456">
      <w:start w:val="1"/>
      <w:numFmt w:val="lowerLetter"/>
      <w:lvlText w:val="%5."/>
      <w:lvlJc w:val="left"/>
      <w:pPr>
        <w:ind w:left="3600" w:hanging="360"/>
      </w:pPr>
    </w:lvl>
    <w:lvl w:ilvl="5" w:tplc="91E0A1BA">
      <w:start w:val="1"/>
      <w:numFmt w:val="lowerRoman"/>
      <w:lvlText w:val="%6."/>
      <w:lvlJc w:val="right"/>
      <w:pPr>
        <w:ind w:left="4320" w:hanging="180"/>
      </w:pPr>
    </w:lvl>
    <w:lvl w:ilvl="6" w:tplc="FC722F3E">
      <w:start w:val="1"/>
      <w:numFmt w:val="decimal"/>
      <w:lvlText w:val="%7."/>
      <w:lvlJc w:val="left"/>
      <w:pPr>
        <w:ind w:left="5040" w:hanging="360"/>
      </w:pPr>
    </w:lvl>
    <w:lvl w:ilvl="7" w:tplc="B1720152">
      <w:start w:val="1"/>
      <w:numFmt w:val="lowerLetter"/>
      <w:lvlText w:val="%8."/>
      <w:lvlJc w:val="left"/>
      <w:pPr>
        <w:ind w:left="5760" w:hanging="360"/>
      </w:pPr>
    </w:lvl>
    <w:lvl w:ilvl="8" w:tplc="0D4EBF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B4A6D"/>
    <w:multiLevelType w:val="hybridMultilevel"/>
    <w:tmpl w:val="34144A6A"/>
    <w:lvl w:ilvl="0" w:tplc="171E43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AF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C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C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A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0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8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A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1DCC2"/>
    <w:multiLevelType w:val="hybridMultilevel"/>
    <w:tmpl w:val="6EB2FD3A"/>
    <w:lvl w:ilvl="0" w:tplc="36A25B38">
      <w:start w:val="1"/>
      <w:numFmt w:val="upperRoman"/>
      <w:lvlText w:val="%1)"/>
      <w:lvlJc w:val="left"/>
      <w:pPr>
        <w:ind w:left="720" w:hanging="360"/>
      </w:pPr>
    </w:lvl>
    <w:lvl w:ilvl="1" w:tplc="FEDE1942">
      <w:start w:val="1"/>
      <w:numFmt w:val="lowerLetter"/>
      <w:lvlText w:val="%2."/>
      <w:lvlJc w:val="left"/>
      <w:pPr>
        <w:ind w:left="1440" w:hanging="360"/>
      </w:pPr>
    </w:lvl>
    <w:lvl w:ilvl="2" w:tplc="65DAD1F8">
      <w:start w:val="1"/>
      <w:numFmt w:val="lowerRoman"/>
      <w:lvlText w:val="%3."/>
      <w:lvlJc w:val="right"/>
      <w:pPr>
        <w:ind w:left="2160" w:hanging="180"/>
      </w:pPr>
    </w:lvl>
    <w:lvl w:ilvl="3" w:tplc="982A27CA">
      <w:start w:val="1"/>
      <w:numFmt w:val="decimal"/>
      <w:lvlText w:val="%4."/>
      <w:lvlJc w:val="left"/>
      <w:pPr>
        <w:ind w:left="2880" w:hanging="360"/>
      </w:pPr>
    </w:lvl>
    <w:lvl w:ilvl="4" w:tplc="F17A6058">
      <w:start w:val="1"/>
      <w:numFmt w:val="lowerLetter"/>
      <w:lvlText w:val="%5."/>
      <w:lvlJc w:val="left"/>
      <w:pPr>
        <w:ind w:left="3600" w:hanging="360"/>
      </w:pPr>
    </w:lvl>
    <w:lvl w:ilvl="5" w:tplc="9C40C488">
      <w:start w:val="1"/>
      <w:numFmt w:val="lowerRoman"/>
      <w:lvlText w:val="%6."/>
      <w:lvlJc w:val="right"/>
      <w:pPr>
        <w:ind w:left="4320" w:hanging="180"/>
      </w:pPr>
    </w:lvl>
    <w:lvl w:ilvl="6" w:tplc="3C12D75E">
      <w:start w:val="1"/>
      <w:numFmt w:val="decimal"/>
      <w:lvlText w:val="%7."/>
      <w:lvlJc w:val="left"/>
      <w:pPr>
        <w:ind w:left="5040" w:hanging="360"/>
      </w:pPr>
    </w:lvl>
    <w:lvl w:ilvl="7" w:tplc="D5CC9896">
      <w:start w:val="1"/>
      <w:numFmt w:val="lowerLetter"/>
      <w:lvlText w:val="%8."/>
      <w:lvlJc w:val="left"/>
      <w:pPr>
        <w:ind w:left="5760" w:hanging="360"/>
      </w:pPr>
    </w:lvl>
    <w:lvl w:ilvl="8" w:tplc="23F83C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53BB2"/>
    <w:multiLevelType w:val="hybridMultilevel"/>
    <w:tmpl w:val="9CACDBB8"/>
    <w:lvl w:ilvl="0" w:tplc="C1CEA27C">
      <w:start w:val="1"/>
      <w:numFmt w:val="upperLetter"/>
      <w:lvlText w:val="%1)"/>
      <w:lvlJc w:val="left"/>
      <w:pPr>
        <w:ind w:left="720" w:hanging="360"/>
      </w:pPr>
    </w:lvl>
    <w:lvl w:ilvl="1" w:tplc="E5F441E2">
      <w:start w:val="1"/>
      <w:numFmt w:val="lowerLetter"/>
      <w:lvlText w:val="%2."/>
      <w:lvlJc w:val="left"/>
      <w:pPr>
        <w:ind w:left="1440" w:hanging="360"/>
      </w:pPr>
    </w:lvl>
    <w:lvl w:ilvl="2" w:tplc="F9388628">
      <w:start w:val="1"/>
      <w:numFmt w:val="lowerRoman"/>
      <w:lvlText w:val="%3."/>
      <w:lvlJc w:val="right"/>
      <w:pPr>
        <w:ind w:left="2160" w:hanging="180"/>
      </w:pPr>
    </w:lvl>
    <w:lvl w:ilvl="3" w:tplc="5336BE18">
      <w:start w:val="1"/>
      <w:numFmt w:val="decimal"/>
      <w:lvlText w:val="%4."/>
      <w:lvlJc w:val="left"/>
      <w:pPr>
        <w:ind w:left="2880" w:hanging="360"/>
      </w:pPr>
    </w:lvl>
    <w:lvl w:ilvl="4" w:tplc="178A7416">
      <w:start w:val="1"/>
      <w:numFmt w:val="lowerLetter"/>
      <w:lvlText w:val="%5."/>
      <w:lvlJc w:val="left"/>
      <w:pPr>
        <w:ind w:left="3600" w:hanging="360"/>
      </w:pPr>
    </w:lvl>
    <w:lvl w:ilvl="5" w:tplc="D9CA9AA2">
      <w:start w:val="1"/>
      <w:numFmt w:val="lowerRoman"/>
      <w:lvlText w:val="%6."/>
      <w:lvlJc w:val="right"/>
      <w:pPr>
        <w:ind w:left="4320" w:hanging="180"/>
      </w:pPr>
    </w:lvl>
    <w:lvl w:ilvl="6" w:tplc="BE426F50">
      <w:start w:val="1"/>
      <w:numFmt w:val="decimal"/>
      <w:lvlText w:val="%7."/>
      <w:lvlJc w:val="left"/>
      <w:pPr>
        <w:ind w:left="5040" w:hanging="360"/>
      </w:pPr>
    </w:lvl>
    <w:lvl w:ilvl="7" w:tplc="BFD862A6">
      <w:start w:val="1"/>
      <w:numFmt w:val="lowerLetter"/>
      <w:lvlText w:val="%8."/>
      <w:lvlJc w:val="left"/>
      <w:pPr>
        <w:ind w:left="5760" w:hanging="360"/>
      </w:pPr>
    </w:lvl>
    <w:lvl w:ilvl="8" w:tplc="D1704B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65753">
    <w:abstractNumId w:val="16"/>
  </w:num>
  <w:num w:numId="2" w16cid:durableId="2114980537">
    <w:abstractNumId w:val="0"/>
  </w:num>
  <w:num w:numId="3" w16cid:durableId="1550022973">
    <w:abstractNumId w:val="2"/>
  </w:num>
  <w:num w:numId="4" w16cid:durableId="2094626299">
    <w:abstractNumId w:val="15"/>
  </w:num>
  <w:num w:numId="5" w16cid:durableId="1028530848">
    <w:abstractNumId w:val="18"/>
  </w:num>
  <w:num w:numId="6" w16cid:durableId="1958219806">
    <w:abstractNumId w:val="3"/>
  </w:num>
  <w:num w:numId="7" w16cid:durableId="465046801">
    <w:abstractNumId w:val="17"/>
  </w:num>
  <w:num w:numId="8" w16cid:durableId="1530297474">
    <w:abstractNumId w:val="20"/>
  </w:num>
  <w:num w:numId="9" w16cid:durableId="1553151611">
    <w:abstractNumId w:val="13"/>
  </w:num>
  <w:num w:numId="10" w16cid:durableId="1333797817">
    <w:abstractNumId w:val="19"/>
  </w:num>
  <w:num w:numId="11" w16cid:durableId="2102294942">
    <w:abstractNumId w:val="14"/>
  </w:num>
  <w:num w:numId="12" w16cid:durableId="964893677">
    <w:abstractNumId w:val="9"/>
  </w:num>
  <w:num w:numId="13" w16cid:durableId="234244451">
    <w:abstractNumId w:val="5"/>
  </w:num>
  <w:num w:numId="14" w16cid:durableId="1425801674">
    <w:abstractNumId w:val="7"/>
  </w:num>
  <w:num w:numId="15" w16cid:durableId="1254896875">
    <w:abstractNumId w:val="11"/>
  </w:num>
  <w:num w:numId="16" w16cid:durableId="1415735500">
    <w:abstractNumId w:val="4"/>
  </w:num>
  <w:num w:numId="17" w16cid:durableId="1151218290">
    <w:abstractNumId w:val="10"/>
  </w:num>
  <w:num w:numId="18" w16cid:durableId="1340964310">
    <w:abstractNumId w:val="16"/>
    <w:lvlOverride w:ilvl="0">
      <w:startOverride w:val="2"/>
    </w:lvlOverride>
  </w:num>
  <w:num w:numId="19" w16cid:durableId="1200048242">
    <w:abstractNumId w:val="6"/>
  </w:num>
  <w:num w:numId="20" w16cid:durableId="457796359">
    <w:abstractNumId w:val="6"/>
    <w:lvlOverride w:ilvl="0">
      <w:startOverride w:val="1"/>
    </w:lvlOverride>
  </w:num>
  <w:num w:numId="21" w16cid:durableId="459956987">
    <w:abstractNumId w:val="6"/>
    <w:lvlOverride w:ilvl="0">
      <w:startOverride w:val="1"/>
    </w:lvlOverride>
  </w:num>
  <w:num w:numId="22" w16cid:durableId="56325994">
    <w:abstractNumId w:val="6"/>
    <w:lvlOverride w:ilvl="0">
      <w:startOverride w:val="1"/>
    </w:lvlOverride>
  </w:num>
  <w:num w:numId="23" w16cid:durableId="744686464">
    <w:abstractNumId w:val="6"/>
    <w:lvlOverride w:ilvl="0">
      <w:startOverride w:val="1"/>
    </w:lvlOverride>
  </w:num>
  <w:num w:numId="24" w16cid:durableId="141775868">
    <w:abstractNumId w:val="6"/>
    <w:lvlOverride w:ilvl="0">
      <w:startOverride w:val="1"/>
    </w:lvlOverride>
  </w:num>
  <w:num w:numId="25" w16cid:durableId="806513744">
    <w:abstractNumId w:val="6"/>
    <w:lvlOverride w:ilvl="0">
      <w:startOverride w:val="1"/>
    </w:lvlOverride>
  </w:num>
  <w:num w:numId="26" w16cid:durableId="1473063431">
    <w:abstractNumId w:val="6"/>
    <w:lvlOverride w:ilvl="0">
      <w:startOverride w:val="1"/>
    </w:lvlOverride>
  </w:num>
  <w:num w:numId="27" w16cid:durableId="221336731">
    <w:abstractNumId w:val="6"/>
    <w:lvlOverride w:ilvl="0">
      <w:startOverride w:val="1"/>
    </w:lvlOverride>
  </w:num>
  <w:num w:numId="28" w16cid:durableId="745608458">
    <w:abstractNumId w:val="6"/>
    <w:lvlOverride w:ilvl="0">
      <w:startOverride w:val="1"/>
    </w:lvlOverride>
  </w:num>
  <w:num w:numId="29" w16cid:durableId="285817919">
    <w:abstractNumId w:val="6"/>
    <w:lvlOverride w:ilvl="0">
      <w:startOverride w:val="1"/>
    </w:lvlOverride>
  </w:num>
  <w:num w:numId="30" w16cid:durableId="277025936">
    <w:abstractNumId w:val="12"/>
  </w:num>
  <w:num w:numId="31" w16cid:durableId="926958644">
    <w:abstractNumId w:val="1"/>
  </w:num>
  <w:num w:numId="32" w16cid:durableId="9286121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32"/>
    <w:rsid w:val="00000463"/>
    <w:rsid w:val="00001482"/>
    <w:rsid w:val="000014A4"/>
    <w:rsid w:val="000016C1"/>
    <w:rsid w:val="00001D53"/>
    <w:rsid w:val="00004864"/>
    <w:rsid w:val="00005692"/>
    <w:rsid w:val="00006FA1"/>
    <w:rsid w:val="000070E3"/>
    <w:rsid w:val="00014F1A"/>
    <w:rsid w:val="00015D07"/>
    <w:rsid w:val="00016480"/>
    <w:rsid w:val="00017720"/>
    <w:rsid w:val="00020FBD"/>
    <w:rsid w:val="000231A3"/>
    <w:rsid w:val="0002320C"/>
    <w:rsid w:val="00023F17"/>
    <w:rsid w:val="00024470"/>
    <w:rsid w:val="00027D8D"/>
    <w:rsid w:val="0003062A"/>
    <w:rsid w:val="00030E3C"/>
    <w:rsid w:val="000312EA"/>
    <w:rsid w:val="00031A9D"/>
    <w:rsid w:val="0003233A"/>
    <w:rsid w:val="0003286C"/>
    <w:rsid w:val="0003344D"/>
    <w:rsid w:val="0003457E"/>
    <w:rsid w:val="000378D5"/>
    <w:rsid w:val="0004136B"/>
    <w:rsid w:val="00041D49"/>
    <w:rsid w:val="00042EF3"/>
    <w:rsid w:val="000448C6"/>
    <w:rsid w:val="00045EAF"/>
    <w:rsid w:val="000518B6"/>
    <w:rsid w:val="00052742"/>
    <w:rsid w:val="00052CE4"/>
    <w:rsid w:val="00054166"/>
    <w:rsid w:val="000559A7"/>
    <w:rsid w:val="00056666"/>
    <w:rsid w:val="00057380"/>
    <w:rsid w:val="00057CAA"/>
    <w:rsid w:val="00060091"/>
    <w:rsid w:val="000613B8"/>
    <w:rsid w:val="00062942"/>
    <w:rsid w:val="000655A3"/>
    <w:rsid w:val="00066048"/>
    <w:rsid w:val="00066442"/>
    <w:rsid w:val="00067157"/>
    <w:rsid w:val="00067252"/>
    <w:rsid w:val="0006770B"/>
    <w:rsid w:val="000678DE"/>
    <w:rsid w:val="000707F0"/>
    <w:rsid w:val="00071B41"/>
    <w:rsid w:val="00073301"/>
    <w:rsid w:val="00073659"/>
    <w:rsid w:val="0007558E"/>
    <w:rsid w:val="00075898"/>
    <w:rsid w:val="00075FEF"/>
    <w:rsid w:val="000766D5"/>
    <w:rsid w:val="00077437"/>
    <w:rsid w:val="00080121"/>
    <w:rsid w:val="000814D6"/>
    <w:rsid w:val="00081D31"/>
    <w:rsid w:val="000824E8"/>
    <w:rsid w:val="0008343D"/>
    <w:rsid w:val="00083B69"/>
    <w:rsid w:val="000843B1"/>
    <w:rsid w:val="00084603"/>
    <w:rsid w:val="000846C5"/>
    <w:rsid w:val="00084D2E"/>
    <w:rsid w:val="00091121"/>
    <w:rsid w:val="000929F7"/>
    <w:rsid w:val="0009420D"/>
    <w:rsid w:val="00094E12"/>
    <w:rsid w:val="00095D0F"/>
    <w:rsid w:val="00095DBA"/>
    <w:rsid w:val="0009654D"/>
    <w:rsid w:val="00096D6F"/>
    <w:rsid w:val="000A00BE"/>
    <w:rsid w:val="000A1C73"/>
    <w:rsid w:val="000A1D81"/>
    <w:rsid w:val="000A32E3"/>
    <w:rsid w:val="000A37A3"/>
    <w:rsid w:val="000A570C"/>
    <w:rsid w:val="000A5FAD"/>
    <w:rsid w:val="000A6DEA"/>
    <w:rsid w:val="000A78A4"/>
    <w:rsid w:val="000A7BB4"/>
    <w:rsid w:val="000B0433"/>
    <w:rsid w:val="000B20CC"/>
    <w:rsid w:val="000B48AC"/>
    <w:rsid w:val="000B52B3"/>
    <w:rsid w:val="000B5A04"/>
    <w:rsid w:val="000B5D25"/>
    <w:rsid w:val="000C027D"/>
    <w:rsid w:val="000C27A0"/>
    <w:rsid w:val="000C2BEF"/>
    <w:rsid w:val="000C35E1"/>
    <w:rsid w:val="000C3EC6"/>
    <w:rsid w:val="000C4B33"/>
    <w:rsid w:val="000C6923"/>
    <w:rsid w:val="000D077F"/>
    <w:rsid w:val="000D3CA1"/>
    <w:rsid w:val="000D530F"/>
    <w:rsid w:val="000D5ED9"/>
    <w:rsid w:val="000E158D"/>
    <w:rsid w:val="000E28E8"/>
    <w:rsid w:val="000E2F15"/>
    <w:rsid w:val="000E5DC0"/>
    <w:rsid w:val="000F04CD"/>
    <w:rsid w:val="000F0E07"/>
    <w:rsid w:val="000F152B"/>
    <w:rsid w:val="000F171A"/>
    <w:rsid w:val="000F3B25"/>
    <w:rsid w:val="000F4719"/>
    <w:rsid w:val="000F4F5E"/>
    <w:rsid w:val="000F5774"/>
    <w:rsid w:val="000F5E31"/>
    <w:rsid w:val="000F5F9A"/>
    <w:rsid w:val="000F6B82"/>
    <w:rsid w:val="00100A62"/>
    <w:rsid w:val="00101410"/>
    <w:rsid w:val="00101686"/>
    <w:rsid w:val="0010258B"/>
    <w:rsid w:val="001027D8"/>
    <w:rsid w:val="001056AA"/>
    <w:rsid w:val="00106AE6"/>
    <w:rsid w:val="00106DB3"/>
    <w:rsid w:val="00107ABF"/>
    <w:rsid w:val="00110A3D"/>
    <w:rsid w:val="0011355F"/>
    <w:rsid w:val="001141D4"/>
    <w:rsid w:val="00117045"/>
    <w:rsid w:val="00117863"/>
    <w:rsid w:val="001221F7"/>
    <w:rsid w:val="0012267F"/>
    <w:rsid w:val="001229B7"/>
    <w:rsid w:val="00123963"/>
    <w:rsid w:val="00123C24"/>
    <w:rsid w:val="00124587"/>
    <w:rsid w:val="00124F48"/>
    <w:rsid w:val="001250D2"/>
    <w:rsid w:val="001250DA"/>
    <w:rsid w:val="00125FAC"/>
    <w:rsid w:val="001264CD"/>
    <w:rsid w:val="00127540"/>
    <w:rsid w:val="00127942"/>
    <w:rsid w:val="001326F6"/>
    <w:rsid w:val="00133461"/>
    <w:rsid w:val="00133A25"/>
    <w:rsid w:val="001343EF"/>
    <w:rsid w:val="00135D24"/>
    <w:rsid w:val="0013611E"/>
    <w:rsid w:val="0013727A"/>
    <w:rsid w:val="00140AC6"/>
    <w:rsid w:val="00141F57"/>
    <w:rsid w:val="00141FFC"/>
    <w:rsid w:val="00143D84"/>
    <w:rsid w:val="0014411D"/>
    <w:rsid w:val="0014495D"/>
    <w:rsid w:val="0014596E"/>
    <w:rsid w:val="001479AF"/>
    <w:rsid w:val="0015008E"/>
    <w:rsid w:val="001504E4"/>
    <w:rsid w:val="00151008"/>
    <w:rsid w:val="00151288"/>
    <w:rsid w:val="00153052"/>
    <w:rsid w:val="001533B3"/>
    <w:rsid w:val="00156DEF"/>
    <w:rsid w:val="001617E0"/>
    <w:rsid w:val="001627F1"/>
    <w:rsid w:val="00162CB7"/>
    <w:rsid w:val="00163372"/>
    <w:rsid w:val="00165A19"/>
    <w:rsid w:val="0016776D"/>
    <w:rsid w:val="00167B74"/>
    <w:rsid w:val="00170122"/>
    <w:rsid w:val="00170DA8"/>
    <w:rsid w:val="001714B1"/>
    <w:rsid w:val="00171AA1"/>
    <w:rsid w:val="00171F36"/>
    <w:rsid w:val="00172BFB"/>
    <w:rsid w:val="00176B80"/>
    <w:rsid w:val="00180895"/>
    <w:rsid w:val="00180CD1"/>
    <w:rsid w:val="0018104B"/>
    <w:rsid w:val="0018229B"/>
    <w:rsid w:val="0018382C"/>
    <w:rsid w:val="00183DB5"/>
    <w:rsid w:val="00187E1C"/>
    <w:rsid w:val="00190A3B"/>
    <w:rsid w:val="00191392"/>
    <w:rsid w:val="001919FB"/>
    <w:rsid w:val="001933F7"/>
    <w:rsid w:val="001942E8"/>
    <w:rsid w:val="0019456B"/>
    <w:rsid w:val="00194D76"/>
    <w:rsid w:val="00195B60"/>
    <w:rsid w:val="00197EE0"/>
    <w:rsid w:val="001A0B12"/>
    <w:rsid w:val="001A1268"/>
    <w:rsid w:val="001A12A6"/>
    <w:rsid w:val="001A1E2F"/>
    <w:rsid w:val="001A3D87"/>
    <w:rsid w:val="001A70A5"/>
    <w:rsid w:val="001B020C"/>
    <w:rsid w:val="001B0E5F"/>
    <w:rsid w:val="001B202C"/>
    <w:rsid w:val="001B21F4"/>
    <w:rsid w:val="001B25E4"/>
    <w:rsid w:val="001B2C9C"/>
    <w:rsid w:val="001B3E57"/>
    <w:rsid w:val="001C0D95"/>
    <w:rsid w:val="001C1DE4"/>
    <w:rsid w:val="001C3F2A"/>
    <w:rsid w:val="001C44E1"/>
    <w:rsid w:val="001C4C13"/>
    <w:rsid w:val="001C4F7B"/>
    <w:rsid w:val="001C5117"/>
    <w:rsid w:val="001C54CD"/>
    <w:rsid w:val="001C6DE9"/>
    <w:rsid w:val="001D22DE"/>
    <w:rsid w:val="001D2CBC"/>
    <w:rsid w:val="001D3143"/>
    <w:rsid w:val="001D52EF"/>
    <w:rsid w:val="001D663E"/>
    <w:rsid w:val="001D6A49"/>
    <w:rsid w:val="001D6E3C"/>
    <w:rsid w:val="001D7CFB"/>
    <w:rsid w:val="001E09D1"/>
    <w:rsid w:val="001E1BC4"/>
    <w:rsid w:val="001E1D97"/>
    <w:rsid w:val="001E625F"/>
    <w:rsid w:val="001E6B9C"/>
    <w:rsid w:val="001F0202"/>
    <w:rsid w:val="001F398E"/>
    <w:rsid w:val="001F4CD4"/>
    <w:rsid w:val="001F588A"/>
    <w:rsid w:val="001F5E54"/>
    <w:rsid w:val="001F5F6D"/>
    <w:rsid w:val="001F6003"/>
    <w:rsid w:val="001F6249"/>
    <w:rsid w:val="001F64DE"/>
    <w:rsid w:val="001F799C"/>
    <w:rsid w:val="001F7B58"/>
    <w:rsid w:val="002009FE"/>
    <w:rsid w:val="00200D1D"/>
    <w:rsid w:val="002012BD"/>
    <w:rsid w:val="00202E92"/>
    <w:rsid w:val="00203FF9"/>
    <w:rsid w:val="00204540"/>
    <w:rsid w:val="00204BDC"/>
    <w:rsid w:val="0020678C"/>
    <w:rsid w:val="00206F2E"/>
    <w:rsid w:val="00207932"/>
    <w:rsid w:val="0021025B"/>
    <w:rsid w:val="002103E4"/>
    <w:rsid w:val="002121A6"/>
    <w:rsid w:val="0021399D"/>
    <w:rsid w:val="00214559"/>
    <w:rsid w:val="00214E33"/>
    <w:rsid w:val="00215183"/>
    <w:rsid w:val="002179EB"/>
    <w:rsid w:val="00221488"/>
    <w:rsid w:val="00222DE6"/>
    <w:rsid w:val="00224E3D"/>
    <w:rsid w:val="002262A6"/>
    <w:rsid w:val="0022767A"/>
    <w:rsid w:val="00232C66"/>
    <w:rsid w:val="00232FE0"/>
    <w:rsid w:val="00233762"/>
    <w:rsid w:val="0023431C"/>
    <w:rsid w:val="0023439F"/>
    <w:rsid w:val="00234974"/>
    <w:rsid w:val="002354BF"/>
    <w:rsid w:val="00235CE2"/>
    <w:rsid w:val="00235DDB"/>
    <w:rsid w:val="00236C03"/>
    <w:rsid w:val="00241497"/>
    <w:rsid w:val="002418B9"/>
    <w:rsid w:val="00241D60"/>
    <w:rsid w:val="0024270F"/>
    <w:rsid w:val="00244975"/>
    <w:rsid w:val="00245222"/>
    <w:rsid w:val="00245913"/>
    <w:rsid w:val="0024600B"/>
    <w:rsid w:val="00247EA6"/>
    <w:rsid w:val="0025022E"/>
    <w:rsid w:val="002502D3"/>
    <w:rsid w:val="00252D40"/>
    <w:rsid w:val="002530AC"/>
    <w:rsid w:val="00253D30"/>
    <w:rsid w:val="0025432D"/>
    <w:rsid w:val="0025567C"/>
    <w:rsid w:val="002558BF"/>
    <w:rsid w:val="00257259"/>
    <w:rsid w:val="002578EB"/>
    <w:rsid w:val="00261586"/>
    <w:rsid w:val="00262704"/>
    <w:rsid w:val="00262CD1"/>
    <w:rsid w:val="00263208"/>
    <w:rsid w:val="002633EA"/>
    <w:rsid w:val="00264C40"/>
    <w:rsid w:val="00264FD5"/>
    <w:rsid w:val="002667F6"/>
    <w:rsid w:val="002705CB"/>
    <w:rsid w:val="00270ACC"/>
    <w:rsid w:val="00270B64"/>
    <w:rsid w:val="002713A1"/>
    <w:rsid w:val="00272252"/>
    <w:rsid w:val="00275F57"/>
    <w:rsid w:val="002774CF"/>
    <w:rsid w:val="00280883"/>
    <w:rsid w:val="00280C5C"/>
    <w:rsid w:val="002827AF"/>
    <w:rsid w:val="00284836"/>
    <w:rsid w:val="00285123"/>
    <w:rsid w:val="002870D1"/>
    <w:rsid w:val="0028714F"/>
    <w:rsid w:val="002917CB"/>
    <w:rsid w:val="00292C58"/>
    <w:rsid w:val="00293CF1"/>
    <w:rsid w:val="002943DE"/>
    <w:rsid w:val="002949C3"/>
    <w:rsid w:val="00295630"/>
    <w:rsid w:val="002968CD"/>
    <w:rsid w:val="00296D57"/>
    <w:rsid w:val="00297892"/>
    <w:rsid w:val="00297C17"/>
    <w:rsid w:val="002A1033"/>
    <w:rsid w:val="002A2242"/>
    <w:rsid w:val="002A3DF1"/>
    <w:rsid w:val="002A50B2"/>
    <w:rsid w:val="002A661A"/>
    <w:rsid w:val="002A6913"/>
    <w:rsid w:val="002A70F2"/>
    <w:rsid w:val="002A79E7"/>
    <w:rsid w:val="002B3F7D"/>
    <w:rsid w:val="002B462E"/>
    <w:rsid w:val="002B4B0E"/>
    <w:rsid w:val="002B4C69"/>
    <w:rsid w:val="002B6D22"/>
    <w:rsid w:val="002B7A5D"/>
    <w:rsid w:val="002B7B28"/>
    <w:rsid w:val="002C0385"/>
    <w:rsid w:val="002C055F"/>
    <w:rsid w:val="002C0A4F"/>
    <w:rsid w:val="002C0CAB"/>
    <w:rsid w:val="002C1D07"/>
    <w:rsid w:val="002C349F"/>
    <w:rsid w:val="002C41EF"/>
    <w:rsid w:val="002C476E"/>
    <w:rsid w:val="002C4E04"/>
    <w:rsid w:val="002C52CD"/>
    <w:rsid w:val="002C55FD"/>
    <w:rsid w:val="002D5A3C"/>
    <w:rsid w:val="002D5A72"/>
    <w:rsid w:val="002E136F"/>
    <w:rsid w:val="002E1FA1"/>
    <w:rsid w:val="002E2FA8"/>
    <w:rsid w:val="002E4E94"/>
    <w:rsid w:val="002E5A94"/>
    <w:rsid w:val="002E6084"/>
    <w:rsid w:val="002E60D1"/>
    <w:rsid w:val="002E6438"/>
    <w:rsid w:val="002E6BF4"/>
    <w:rsid w:val="002F01E2"/>
    <w:rsid w:val="002F07B2"/>
    <w:rsid w:val="002F28AC"/>
    <w:rsid w:val="002F4AA3"/>
    <w:rsid w:val="002F74E8"/>
    <w:rsid w:val="002F7A13"/>
    <w:rsid w:val="00301E18"/>
    <w:rsid w:val="003034A2"/>
    <w:rsid w:val="00303745"/>
    <w:rsid w:val="00304FF9"/>
    <w:rsid w:val="003051C6"/>
    <w:rsid w:val="00305D0A"/>
    <w:rsid w:val="00307A0A"/>
    <w:rsid w:val="00307EE9"/>
    <w:rsid w:val="0031108B"/>
    <w:rsid w:val="00316938"/>
    <w:rsid w:val="00317C18"/>
    <w:rsid w:val="00320C98"/>
    <w:rsid w:val="003214CD"/>
    <w:rsid w:val="0032155E"/>
    <w:rsid w:val="0032180B"/>
    <w:rsid w:val="00321F3F"/>
    <w:rsid w:val="00322EB7"/>
    <w:rsid w:val="00323E33"/>
    <w:rsid w:val="00325E53"/>
    <w:rsid w:val="00326E59"/>
    <w:rsid w:val="00326F83"/>
    <w:rsid w:val="0032786E"/>
    <w:rsid w:val="0032799E"/>
    <w:rsid w:val="00330D8E"/>
    <w:rsid w:val="00331FC5"/>
    <w:rsid w:val="00332051"/>
    <w:rsid w:val="00332169"/>
    <w:rsid w:val="00333D4A"/>
    <w:rsid w:val="003374FE"/>
    <w:rsid w:val="00340519"/>
    <w:rsid w:val="00340684"/>
    <w:rsid w:val="00341006"/>
    <w:rsid w:val="00341CFA"/>
    <w:rsid w:val="0034329C"/>
    <w:rsid w:val="00344964"/>
    <w:rsid w:val="0034514B"/>
    <w:rsid w:val="00345749"/>
    <w:rsid w:val="003475D3"/>
    <w:rsid w:val="00352CE7"/>
    <w:rsid w:val="00353439"/>
    <w:rsid w:val="00353BAB"/>
    <w:rsid w:val="00354CEA"/>
    <w:rsid w:val="00355401"/>
    <w:rsid w:val="00355E0C"/>
    <w:rsid w:val="00357195"/>
    <w:rsid w:val="00361A13"/>
    <w:rsid w:val="003633BE"/>
    <w:rsid w:val="00365ED4"/>
    <w:rsid w:val="0036773E"/>
    <w:rsid w:val="00367BFB"/>
    <w:rsid w:val="00367C1E"/>
    <w:rsid w:val="00367F2E"/>
    <w:rsid w:val="00370C08"/>
    <w:rsid w:val="003710BD"/>
    <w:rsid w:val="0037302D"/>
    <w:rsid w:val="00373B72"/>
    <w:rsid w:val="00374EF4"/>
    <w:rsid w:val="00375215"/>
    <w:rsid w:val="003755C3"/>
    <w:rsid w:val="00375B4D"/>
    <w:rsid w:val="003761FF"/>
    <w:rsid w:val="00380CDD"/>
    <w:rsid w:val="003848FA"/>
    <w:rsid w:val="00385677"/>
    <w:rsid w:val="003857E3"/>
    <w:rsid w:val="00386429"/>
    <w:rsid w:val="003865AF"/>
    <w:rsid w:val="00387127"/>
    <w:rsid w:val="003905CE"/>
    <w:rsid w:val="00394A19"/>
    <w:rsid w:val="00395C12"/>
    <w:rsid w:val="003A0BBF"/>
    <w:rsid w:val="003A16D1"/>
    <w:rsid w:val="003A1F79"/>
    <w:rsid w:val="003A2F70"/>
    <w:rsid w:val="003A3603"/>
    <w:rsid w:val="003A3EAB"/>
    <w:rsid w:val="003A3F7A"/>
    <w:rsid w:val="003A4122"/>
    <w:rsid w:val="003A532F"/>
    <w:rsid w:val="003A6B41"/>
    <w:rsid w:val="003A6C34"/>
    <w:rsid w:val="003B350F"/>
    <w:rsid w:val="003B3AB1"/>
    <w:rsid w:val="003B4DA7"/>
    <w:rsid w:val="003B4E20"/>
    <w:rsid w:val="003B5ADB"/>
    <w:rsid w:val="003B7EA1"/>
    <w:rsid w:val="003C122E"/>
    <w:rsid w:val="003C1ECE"/>
    <w:rsid w:val="003C2119"/>
    <w:rsid w:val="003C2CFE"/>
    <w:rsid w:val="003C4C60"/>
    <w:rsid w:val="003C4FCD"/>
    <w:rsid w:val="003C7250"/>
    <w:rsid w:val="003D0440"/>
    <w:rsid w:val="003D19C0"/>
    <w:rsid w:val="003D217B"/>
    <w:rsid w:val="003D600D"/>
    <w:rsid w:val="003E06E3"/>
    <w:rsid w:val="003E2836"/>
    <w:rsid w:val="003E32A0"/>
    <w:rsid w:val="003E486C"/>
    <w:rsid w:val="003E691B"/>
    <w:rsid w:val="003E6C17"/>
    <w:rsid w:val="003F0309"/>
    <w:rsid w:val="003F0DC3"/>
    <w:rsid w:val="003F248E"/>
    <w:rsid w:val="003F2716"/>
    <w:rsid w:val="003F2CF8"/>
    <w:rsid w:val="003F3922"/>
    <w:rsid w:val="003F5181"/>
    <w:rsid w:val="003F759F"/>
    <w:rsid w:val="003F7A38"/>
    <w:rsid w:val="0040118B"/>
    <w:rsid w:val="00401E22"/>
    <w:rsid w:val="00402AB8"/>
    <w:rsid w:val="00402F41"/>
    <w:rsid w:val="0040348E"/>
    <w:rsid w:val="004034A1"/>
    <w:rsid w:val="004053B7"/>
    <w:rsid w:val="00406B22"/>
    <w:rsid w:val="00410EC1"/>
    <w:rsid w:val="00411474"/>
    <w:rsid w:val="00412108"/>
    <w:rsid w:val="0041242B"/>
    <w:rsid w:val="00413189"/>
    <w:rsid w:val="00413C94"/>
    <w:rsid w:val="00413CDF"/>
    <w:rsid w:val="00414720"/>
    <w:rsid w:val="0041499F"/>
    <w:rsid w:val="00415317"/>
    <w:rsid w:val="0041591E"/>
    <w:rsid w:val="00415C4D"/>
    <w:rsid w:val="004170BF"/>
    <w:rsid w:val="0042013E"/>
    <w:rsid w:val="004201F1"/>
    <w:rsid w:val="0042072A"/>
    <w:rsid w:val="0042150A"/>
    <w:rsid w:val="00421E6D"/>
    <w:rsid w:val="00423B71"/>
    <w:rsid w:val="00424D13"/>
    <w:rsid w:val="00425D8E"/>
    <w:rsid w:val="00425E81"/>
    <w:rsid w:val="00425EBC"/>
    <w:rsid w:val="004309CA"/>
    <w:rsid w:val="00431662"/>
    <w:rsid w:val="00433E0C"/>
    <w:rsid w:val="00434E1B"/>
    <w:rsid w:val="00435504"/>
    <w:rsid w:val="0043697D"/>
    <w:rsid w:val="00441255"/>
    <w:rsid w:val="00441567"/>
    <w:rsid w:val="00441C4C"/>
    <w:rsid w:val="00443D18"/>
    <w:rsid w:val="00444516"/>
    <w:rsid w:val="0044577D"/>
    <w:rsid w:val="00445BD9"/>
    <w:rsid w:val="00445C2A"/>
    <w:rsid w:val="00450F9B"/>
    <w:rsid w:val="00453605"/>
    <w:rsid w:val="00453DCE"/>
    <w:rsid w:val="00455D32"/>
    <w:rsid w:val="00456183"/>
    <w:rsid w:val="00457AED"/>
    <w:rsid w:val="00457E33"/>
    <w:rsid w:val="004613EC"/>
    <w:rsid w:val="00461EF7"/>
    <w:rsid w:val="00462494"/>
    <w:rsid w:val="0046336C"/>
    <w:rsid w:val="0046451A"/>
    <w:rsid w:val="004647B6"/>
    <w:rsid w:val="004662E8"/>
    <w:rsid w:val="004667F3"/>
    <w:rsid w:val="00466A07"/>
    <w:rsid w:val="00467370"/>
    <w:rsid w:val="00467612"/>
    <w:rsid w:val="00470627"/>
    <w:rsid w:val="004735E7"/>
    <w:rsid w:val="00474183"/>
    <w:rsid w:val="00474E2D"/>
    <w:rsid w:val="00475576"/>
    <w:rsid w:val="00476FA7"/>
    <w:rsid w:val="004770CF"/>
    <w:rsid w:val="00477B1C"/>
    <w:rsid w:val="004804D3"/>
    <w:rsid w:val="0048069E"/>
    <w:rsid w:val="004833E5"/>
    <w:rsid w:val="00483F23"/>
    <w:rsid w:val="00485920"/>
    <w:rsid w:val="00491AAB"/>
    <w:rsid w:val="004952F9"/>
    <w:rsid w:val="00495D2C"/>
    <w:rsid w:val="00495EA1"/>
    <w:rsid w:val="00497871"/>
    <w:rsid w:val="004A0985"/>
    <w:rsid w:val="004A2886"/>
    <w:rsid w:val="004A2C06"/>
    <w:rsid w:val="004A3043"/>
    <w:rsid w:val="004A3770"/>
    <w:rsid w:val="004A3DFD"/>
    <w:rsid w:val="004A44DE"/>
    <w:rsid w:val="004A4D81"/>
    <w:rsid w:val="004A53F8"/>
    <w:rsid w:val="004A5E54"/>
    <w:rsid w:val="004A6AA9"/>
    <w:rsid w:val="004A7432"/>
    <w:rsid w:val="004A7D10"/>
    <w:rsid w:val="004B22AE"/>
    <w:rsid w:val="004B3036"/>
    <w:rsid w:val="004B342A"/>
    <w:rsid w:val="004B509D"/>
    <w:rsid w:val="004B5367"/>
    <w:rsid w:val="004B769B"/>
    <w:rsid w:val="004B7A0F"/>
    <w:rsid w:val="004B7C5D"/>
    <w:rsid w:val="004C3EFF"/>
    <w:rsid w:val="004C58F0"/>
    <w:rsid w:val="004C7149"/>
    <w:rsid w:val="004D0699"/>
    <w:rsid w:val="004D1525"/>
    <w:rsid w:val="004D3364"/>
    <w:rsid w:val="004D36F0"/>
    <w:rsid w:val="004D407E"/>
    <w:rsid w:val="004D47F2"/>
    <w:rsid w:val="004D508A"/>
    <w:rsid w:val="004D627C"/>
    <w:rsid w:val="004D741E"/>
    <w:rsid w:val="004D78B4"/>
    <w:rsid w:val="004D7B97"/>
    <w:rsid w:val="004E0DC4"/>
    <w:rsid w:val="004E2C9C"/>
    <w:rsid w:val="004E4AB7"/>
    <w:rsid w:val="004E4B23"/>
    <w:rsid w:val="004E50C2"/>
    <w:rsid w:val="004E530B"/>
    <w:rsid w:val="004E5D6E"/>
    <w:rsid w:val="004E6391"/>
    <w:rsid w:val="004F07B0"/>
    <w:rsid w:val="004F1B03"/>
    <w:rsid w:val="004F1D8C"/>
    <w:rsid w:val="004F3CBA"/>
    <w:rsid w:val="004F4461"/>
    <w:rsid w:val="005023D6"/>
    <w:rsid w:val="00502C8C"/>
    <w:rsid w:val="005030FB"/>
    <w:rsid w:val="005042F0"/>
    <w:rsid w:val="005043CD"/>
    <w:rsid w:val="00505C4E"/>
    <w:rsid w:val="00505CAC"/>
    <w:rsid w:val="00506BC4"/>
    <w:rsid w:val="00506C0B"/>
    <w:rsid w:val="00506DC8"/>
    <w:rsid w:val="00507193"/>
    <w:rsid w:val="00510692"/>
    <w:rsid w:val="00511596"/>
    <w:rsid w:val="00513950"/>
    <w:rsid w:val="005140C8"/>
    <w:rsid w:val="005153FF"/>
    <w:rsid w:val="0051593F"/>
    <w:rsid w:val="00520990"/>
    <w:rsid w:val="005213B3"/>
    <w:rsid w:val="0052238E"/>
    <w:rsid w:val="005244DC"/>
    <w:rsid w:val="00525A76"/>
    <w:rsid w:val="00525EDA"/>
    <w:rsid w:val="00526757"/>
    <w:rsid w:val="00526DDB"/>
    <w:rsid w:val="0052790C"/>
    <w:rsid w:val="00530792"/>
    <w:rsid w:val="00531CBA"/>
    <w:rsid w:val="0053211C"/>
    <w:rsid w:val="00533C6B"/>
    <w:rsid w:val="00534B6D"/>
    <w:rsid w:val="0053653D"/>
    <w:rsid w:val="005367C2"/>
    <w:rsid w:val="00537812"/>
    <w:rsid w:val="00542F83"/>
    <w:rsid w:val="005432D2"/>
    <w:rsid w:val="00545CBB"/>
    <w:rsid w:val="005471A6"/>
    <w:rsid w:val="00547EDF"/>
    <w:rsid w:val="00550407"/>
    <w:rsid w:val="005520E5"/>
    <w:rsid w:val="005578B8"/>
    <w:rsid w:val="005627F5"/>
    <w:rsid w:val="00563271"/>
    <w:rsid w:val="005635C8"/>
    <w:rsid w:val="0056518A"/>
    <w:rsid w:val="005667C0"/>
    <w:rsid w:val="005669F6"/>
    <w:rsid w:val="005671F4"/>
    <w:rsid w:val="00567A5B"/>
    <w:rsid w:val="005730B2"/>
    <w:rsid w:val="00573DC3"/>
    <w:rsid w:val="00573F09"/>
    <w:rsid w:val="005767EE"/>
    <w:rsid w:val="00580A95"/>
    <w:rsid w:val="005812E8"/>
    <w:rsid w:val="00582943"/>
    <w:rsid w:val="005836D7"/>
    <w:rsid w:val="00583FA1"/>
    <w:rsid w:val="005866F6"/>
    <w:rsid w:val="0058733E"/>
    <w:rsid w:val="00587CA3"/>
    <w:rsid w:val="00587F5D"/>
    <w:rsid w:val="00591013"/>
    <w:rsid w:val="00591314"/>
    <w:rsid w:val="005927F4"/>
    <w:rsid w:val="00595719"/>
    <w:rsid w:val="005978C4"/>
    <w:rsid w:val="005A01DE"/>
    <w:rsid w:val="005A3E07"/>
    <w:rsid w:val="005A43F8"/>
    <w:rsid w:val="005A49E4"/>
    <w:rsid w:val="005A6167"/>
    <w:rsid w:val="005A62E0"/>
    <w:rsid w:val="005A6D01"/>
    <w:rsid w:val="005B0A2D"/>
    <w:rsid w:val="005B0EF6"/>
    <w:rsid w:val="005B3E06"/>
    <w:rsid w:val="005B5821"/>
    <w:rsid w:val="005B6C24"/>
    <w:rsid w:val="005B727F"/>
    <w:rsid w:val="005C0CA7"/>
    <w:rsid w:val="005C0D14"/>
    <w:rsid w:val="005C12C6"/>
    <w:rsid w:val="005C40D4"/>
    <w:rsid w:val="005C4410"/>
    <w:rsid w:val="005C59EF"/>
    <w:rsid w:val="005D003B"/>
    <w:rsid w:val="005D0898"/>
    <w:rsid w:val="005D0F1A"/>
    <w:rsid w:val="005D4353"/>
    <w:rsid w:val="005D59F8"/>
    <w:rsid w:val="005D5E18"/>
    <w:rsid w:val="005D60C1"/>
    <w:rsid w:val="005D644D"/>
    <w:rsid w:val="005D7941"/>
    <w:rsid w:val="005E055F"/>
    <w:rsid w:val="005E0D3D"/>
    <w:rsid w:val="005E10F7"/>
    <w:rsid w:val="005E1CD9"/>
    <w:rsid w:val="005E31D6"/>
    <w:rsid w:val="005E5234"/>
    <w:rsid w:val="005E6219"/>
    <w:rsid w:val="005E644D"/>
    <w:rsid w:val="005E71B4"/>
    <w:rsid w:val="005F1279"/>
    <w:rsid w:val="005F138C"/>
    <w:rsid w:val="005F1F47"/>
    <w:rsid w:val="005F2645"/>
    <w:rsid w:val="005F3CD8"/>
    <w:rsid w:val="005F53F7"/>
    <w:rsid w:val="005F64B9"/>
    <w:rsid w:val="005F6E04"/>
    <w:rsid w:val="005F7797"/>
    <w:rsid w:val="005F7EC4"/>
    <w:rsid w:val="0060136E"/>
    <w:rsid w:val="00602217"/>
    <w:rsid w:val="006037D9"/>
    <w:rsid w:val="006046AF"/>
    <w:rsid w:val="0060583E"/>
    <w:rsid w:val="00606FC4"/>
    <w:rsid w:val="00612563"/>
    <w:rsid w:val="00612A4D"/>
    <w:rsid w:val="00612D5A"/>
    <w:rsid w:val="00613778"/>
    <w:rsid w:val="00615003"/>
    <w:rsid w:val="00620D9D"/>
    <w:rsid w:val="00623B44"/>
    <w:rsid w:val="00623BC0"/>
    <w:rsid w:val="006274A8"/>
    <w:rsid w:val="00627BEA"/>
    <w:rsid w:val="006301D7"/>
    <w:rsid w:val="006308C5"/>
    <w:rsid w:val="00631357"/>
    <w:rsid w:val="00631D5F"/>
    <w:rsid w:val="00632FEA"/>
    <w:rsid w:val="00633A6C"/>
    <w:rsid w:val="006349F9"/>
    <w:rsid w:val="0063575B"/>
    <w:rsid w:val="00636CCF"/>
    <w:rsid w:val="00640436"/>
    <w:rsid w:val="006409EE"/>
    <w:rsid w:val="0064395E"/>
    <w:rsid w:val="00643F16"/>
    <w:rsid w:val="00644760"/>
    <w:rsid w:val="00645602"/>
    <w:rsid w:val="00647B10"/>
    <w:rsid w:val="00647F7D"/>
    <w:rsid w:val="0065011E"/>
    <w:rsid w:val="006504AC"/>
    <w:rsid w:val="006523A3"/>
    <w:rsid w:val="006558DF"/>
    <w:rsid w:val="006573A4"/>
    <w:rsid w:val="00657436"/>
    <w:rsid w:val="00660663"/>
    <w:rsid w:val="00661D54"/>
    <w:rsid w:val="0066227C"/>
    <w:rsid w:val="00662469"/>
    <w:rsid w:val="006635DB"/>
    <w:rsid w:val="0066508D"/>
    <w:rsid w:val="00667975"/>
    <w:rsid w:val="006700E1"/>
    <w:rsid w:val="00670777"/>
    <w:rsid w:val="00672574"/>
    <w:rsid w:val="00672FAF"/>
    <w:rsid w:val="006734C7"/>
    <w:rsid w:val="0067365D"/>
    <w:rsid w:val="00673E3B"/>
    <w:rsid w:val="0067463F"/>
    <w:rsid w:val="00675401"/>
    <w:rsid w:val="00675AD9"/>
    <w:rsid w:val="0068157F"/>
    <w:rsid w:val="00683C9C"/>
    <w:rsid w:val="006849D2"/>
    <w:rsid w:val="00687329"/>
    <w:rsid w:val="00687555"/>
    <w:rsid w:val="00687C32"/>
    <w:rsid w:val="006955FC"/>
    <w:rsid w:val="00695F30"/>
    <w:rsid w:val="006976C6"/>
    <w:rsid w:val="006A0290"/>
    <w:rsid w:val="006A0B9B"/>
    <w:rsid w:val="006A13A0"/>
    <w:rsid w:val="006A13C8"/>
    <w:rsid w:val="006A1739"/>
    <w:rsid w:val="006A1BE8"/>
    <w:rsid w:val="006A2043"/>
    <w:rsid w:val="006A2B2D"/>
    <w:rsid w:val="006A32CF"/>
    <w:rsid w:val="006A3300"/>
    <w:rsid w:val="006A3C1C"/>
    <w:rsid w:val="006A3CA0"/>
    <w:rsid w:val="006A4A99"/>
    <w:rsid w:val="006A6FEE"/>
    <w:rsid w:val="006B2F86"/>
    <w:rsid w:val="006B310E"/>
    <w:rsid w:val="006B4326"/>
    <w:rsid w:val="006B4713"/>
    <w:rsid w:val="006B67AA"/>
    <w:rsid w:val="006B734E"/>
    <w:rsid w:val="006B7999"/>
    <w:rsid w:val="006C0A32"/>
    <w:rsid w:val="006C1077"/>
    <w:rsid w:val="006C2468"/>
    <w:rsid w:val="006C3292"/>
    <w:rsid w:val="006C3623"/>
    <w:rsid w:val="006C4B5A"/>
    <w:rsid w:val="006C5913"/>
    <w:rsid w:val="006C5974"/>
    <w:rsid w:val="006C5D54"/>
    <w:rsid w:val="006C71DD"/>
    <w:rsid w:val="006C7B0B"/>
    <w:rsid w:val="006D063A"/>
    <w:rsid w:val="006D1ADE"/>
    <w:rsid w:val="006D1DD6"/>
    <w:rsid w:val="006D1DD9"/>
    <w:rsid w:val="006D3E14"/>
    <w:rsid w:val="006D4A55"/>
    <w:rsid w:val="006D4C1F"/>
    <w:rsid w:val="006D4F55"/>
    <w:rsid w:val="006D500F"/>
    <w:rsid w:val="006D53A8"/>
    <w:rsid w:val="006D5DDA"/>
    <w:rsid w:val="006D5E4E"/>
    <w:rsid w:val="006E378F"/>
    <w:rsid w:val="006E4041"/>
    <w:rsid w:val="006E4E0A"/>
    <w:rsid w:val="006E4E22"/>
    <w:rsid w:val="006E5223"/>
    <w:rsid w:val="006E53BD"/>
    <w:rsid w:val="006E7074"/>
    <w:rsid w:val="006E7230"/>
    <w:rsid w:val="006F2661"/>
    <w:rsid w:val="006F26F5"/>
    <w:rsid w:val="006F270A"/>
    <w:rsid w:val="006F310E"/>
    <w:rsid w:val="006F38EC"/>
    <w:rsid w:val="006F3C3C"/>
    <w:rsid w:val="006F458D"/>
    <w:rsid w:val="006F4B4C"/>
    <w:rsid w:val="006F6167"/>
    <w:rsid w:val="0070260A"/>
    <w:rsid w:val="00702BA0"/>
    <w:rsid w:val="00704874"/>
    <w:rsid w:val="00704B50"/>
    <w:rsid w:val="007052DA"/>
    <w:rsid w:val="0070551F"/>
    <w:rsid w:val="00706096"/>
    <w:rsid w:val="0070614A"/>
    <w:rsid w:val="007074E0"/>
    <w:rsid w:val="00710466"/>
    <w:rsid w:val="007112C6"/>
    <w:rsid w:val="00713DA7"/>
    <w:rsid w:val="0071445C"/>
    <w:rsid w:val="00720AFC"/>
    <w:rsid w:val="00722D39"/>
    <w:rsid w:val="00724930"/>
    <w:rsid w:val="00724B73"/>
    <w:rsid w:val="007251FD"/>
    <w:rsid w:val="00726D1B"/>
    <w:rsid w:val="00730B2D"/>
    <w:rsid w:val="00732679"/>
    <w:rsid w:val="0073294B"/>
    <w:rsid w:val="00732FCF"/>
    <w:rsid w:val="007362C0"/>
    <w:rsid w:val="007376DA"/>
    <w:rsid w:val="00737DED"/>
    <w:rsid w:val="0074045A"/>
    <w:rsid w:val="007414EB"/>
    <w:rsid w:val="00741589"/>
    <w:rsid w:val="00743E8A"/>
    <w:rsid w:val="00744370"/>
    <w:rsid w:val="0074511C"/>
    <w:rsid w:val="00745E36"/>
    <w:rsid w:val="007477D1"/>
    <w:rsid w:val="00750458"/>
    <w:rsid w:val="007512F3"/>
    <w:rsid w:val="00751E4D"/>
    <w:rsid w:val="007529E9"/>
    <w:rsid w:val="007545ED"/>
    <w:rsid w:val="00754E57"/>
    <w:rsid w:val="007550CA"/>
    <w:rsid w:val="00761880"/>
    <w:rsid w:val="007625EC"/>
    <w:rsid w:val="00763781"/>
    <w:rsid w:val="00763E48"/>
    <w:rsid w:val="00764CA9"/>
    <w:rsid w:val="00764CAE"/>
    <w:rsid w:val="0076521A"/>
    <w:rsid w:val="00765D62"/>
    <w:rsid w:val="00766C0D"/>
    <w:rsid w:val="0077048F"/>
    <w:rsid w:val="007716DA"/>
    <w:rsid w:val="00771B96"/>
    <w:rsid w:val="00772693"/>
    <w:rsid w:val="0077577C"/>
    <w:rsid w:val="00775E47"/>
    <w:rsid w:val="00776B8E"/>
    <w:rsid w:val="00776CD1"/>
    <w:rsid w:val="00780F0E"/>
    <w:rsid w:val="00781778"/>
    <w:rsid w:val="00781B1E"/>
    <w:rsid w:val="007820F0"/>
    <w:rsid w:val="007824E2"/>
    <w:rsid w:val="00782A92"/>
    <w:rsid w:val="0078410C"/>
    <w:rsid w:val="00784D0C"/>
    <w:rsid w:val="00785340"/>
    <w:rsid w:val="00787687"/>
    <w:rsid w:val="00787D3A"/>
    <w:rsid w:val="0079023F"/>
    <w:rsid w:val="00790640"/>
    <w:rsid w:val="0079130A"/>
    <w:rsid w:val="00791BA3"/>
    <w:rsid w:val="00792459"/>
    <w:rsid w:val="00793E50"/>
    <w:rsid w:val="007954F5"/>
    <w:rsid w:val="00796183"/>
    <w:rsid w:val="007A0F49"/>
    <w:rsid w:val="007A0F4B"/>
    <w:rsid w:val="007A2311"/>
    <w:rsid w:val="007A23E4"/>
    <w:rsid w:val="007A2C68"/>
    <w:rsid w:val="007A2D60"/>
    <w:rsid w:val="007A3641"/>
    <w:rsid w:val="007A40E2"/>
    <w:rsid w:val="007A4ECB"/>
    <w:rsid w:val="007A55EF"/>
    <w:rsid w:val="007B0A81"/>
    <w:rsid w:val="007B187A"/>
    <w:rsid w:val="007B1937"/>
    <w:rsid w:val="007B208A"/>
    <w:rsid w:val="007B255B"/>
    <w:rsid w:val="007B2E52"/>
    <w:rsid w:val="007B3823"/>
    <w:rsid w:val="007B3CA9"/>
    <w:rsid w:val="007B4AE0"/>
    <w:rsid w:val="007B5B3C"/>
    <w:rsid w:val="007B6937"/>
    <w:rsid w:val="007B730D"/>
    <w:rsid w:val="007B7344"/>
    <w:rsid w:val="007C019A"/>
    <w:rsid w:val="007C0C3F"/>
    <w:rsid w:val="007C0F1F"/>
    <w:rsid w:val="007C2276"/>
    <w:rsid w:val="007C27C4"/>
    <w:rsid w:val="007C42B6"/>
    <w:rsid w:val="007C454E"/>
    <w:rsid w:val="007C5458"/>
    <w:rsid w:val="007D3227"/>
    <w:rsid w:val="007D40E9"/>
    <w:rsid w:val="007D4AF2"/>
    <w:rsid w:val="007D5D2D"/>
    <w:rsid w:val="007D61CA"/>
    <w:rsid w:val="007D6590"/>
    <w:rsid w:val="007D67A0"/>
    <w:rsid w:val="007E07CB"/>
    <w:rsid w:val="007E0FA4"/>
    <w:rsid w:val="007E13D0"/>
    <w:rsid w:val="007E205B"/>
    <w:rsid w:val="007E27F1"/>
    <w:rsid w:val="007E2A07"/>
    <w:rsid w:val="007E3EF4"/>
    <w:rsid w:val="007E4411"/>
    <w:rsid w:val="007E4DF2"/>
    <w:rsid w:val="007E4F54"/>
    <w:rsid w:val="007E53D3"/>
    <w:rsid w:val="007E7594"/>
    <w:rsid w:val="007F1CC0"/>
    <w:rsid w:val="007F2022"/>
    <w:rsid w:val="007F241B"/>
    <w:rsid w:val="007F3EAA"/>
    <w:rsid w:val="007F44D7"/>
    <w:rsid w:val="007F4576"/>
    <w:rsid w:val="007F4E74"/>
    <w:rsid w:val="007F4FD7"/>
    <w:rsid w:val="007F5F6F"/>
    <w:rsid w:val="007F68D6"/>
    <w:rsid w:val="007F7246"/>
    <w:rsid w:val="007F736D"/>
    <w:rsid w:val="007F79BD"/>
    <w:rsid w:val="00800335"/>
    <w:rsid w:val="00800A7F"/>
    <w:rsid w:val="0080104B"/>
    <w:rsid w:val="008033EC"/>
    <w:rsid w:val="008062CA"/>
    <w:rsid w:val="00806988"/>
    <w:rsid w:val="008117D2"/>
    <w:rsid w:val="008132DA"/>
    <w:rsid w:val="00813660"/>
    <w:rsid w:val="0081384F"/>
    <w:rsid w:val="00813940"/>
    <w:rsid w:val="00813CD9"/>
    <w:rsid w:val="008147A2"/>
    <w:rsid w:val="008157C4"/>
    <w:rsid w:val="00816B64"/>
    <w:rsid w:val="00821438"/>
    <w:rsid w:val="00822C2A"/>
    <w:rsid w:val="0082314D"/>
    <w:rsid w:val="008233AC"/>
    <w:rsid w:val="00823435"/>
    <w:rsid w:val="008234AA"/>
    <w:rsid w:val="008240A6"/>
    <w:rsid w:val="00824F90"/>
    <w:rsid w:val="00825E38"/>
    <w:rsid w:val="00825EDC"/>
    <w:rsid w:val="00826576"/>
    <w:rsid w:val="0082718D"/>
    <w:rsid w:val="00830290"/>
    <w:rsid w:val="008303B0"/>
    <w:rsid w:val="0083166B"/>
    <w:rsid w:val="00831824"/>
    <w:rsid w:val="00833E87"/>
    <w:rsid w:val="00834937"/>
    <w:rsid w:val="0083549B"/>
    <w:rsid w:val="008356FB"/>
    <w:rsid w:val="0083582E"/>
    <w:rsid w:val="00837C64"/>
    <w:rsid w:val="00842545"/>
    <w:rsid w:val="00842DC1"/>
    <w:rsid w:val="00842DEA"/>
    <w:rsid w:val="00843647"/>
    <w:rsid w:val="008436E9"/>
    <w:rsid w:val="00844A15"/>
    <w:rsid w:val="008463F9"/>
    <w:rsid w:val="00846431"/>
    <w:rsid w:val="00846566"/>
    <w:rsid w:val="00846EC5"/>
    <w:rsid w:val="00846F95"/>
    <w:rsid w:val="00850E8A"/>
    <w:rsid w:val="0085257E"/>
    <w:rsid w:val="008535FD"/>
    <w:rsid w:val="00854C74"/>
    <w:rsid w:val="00855CBA"/>
    <w:rsid w:val="00862080"/>
    <w:rsid w:val="008620ED"/>
    <w:rsid w:val="008626E6"/>
    <w:rsid w:val="00862DED"/>
    <w:rsid w:val="0086374F"/>
    <w:rsid w:val="0086428C"/>
    <w:rsid w:val="008643A3"/>
    <w:rsid w:val="00866634"/>
    <w:rsid w:val="00867E79"/>
    <w:rsid w:val="008703EE"/>
    <w:rsid w:val="0087050D"/>
    <w:rsid w:val="0087066F"/>
    <w:rsid w:val="008716DF"/>
    <w:rsid w:val="00871D6E"/>
    <w:rsid w:val="00873512"/>
    <w:rsid w:val="008743C7"/>
    <w:rsid w:val="008751C5"/>
    <w:rsid w:val="00876043"/>
    <w:rsid w:val="00876C8A"/>
    <w:rsid w:val="0087797F"/>
    <w:rsid w:val="00881276"/>
    <w:rsid w:val="00883515"/>
    <w:rsid w:val="00884090"/>
    <w:rsid w:val="0088458D"/>
    <w:rsid w:val="00885DA6"/>
    <w:rsid w:val="00885E37"/>
    <w:rsid w:val="0088624C"/>
    <w:rsid w:val="00886E38"/>
    <w:rsid w:val="00890745"/>
    <w:rsid w:val="00892568"/>
    <w:rsid w:val="00892B0D"/>
    <w:rsid w:val="00895904"/>
    <w:rsid w:val="00896FFC"/>
    <w:rsid w:val="00897715"/>
    <w:rsid w:val="008A29D9"/>
    <w:rsid w:val="008A2DAC"/>
    <w:rsid w:val="008A4B26"/>
    <w:rsid w:val="008B0E8B"/>
    <w:rsid w:val="008B30E7"/>
    <w:rsid w:val="008B31A7"/>
    <w:rsid w:val="008B3306"/>
    <w:rsid w:val="008B3858"/>
    <w:rsid w:val="008B3A55"/>
    <w:rsid w:val="008B579F"/>
    <w:rsid w:val="008B7ADF"/>
    <w:rsid w:val="008C0384"/>
    <w:rsid w:val="008C1654"/>
    <w:rsid w:val="008C3C43"/>
    <w:rsid w:val="008C3DF4"/>
    <w:rsid w:val="008C43AC"/>
    <w:rsid w:val="008C4C5A"/>
    <w:rsid w:val="008C5068"/>
    <w:rsid w:val="008C5180"/>
    <w:rsid w:val="008C79F5"/>
    <w:rsid w:val="008D05B5"/>
    <w:rsid w:val="008D0CC5"/>
    <w:rsid w:val="008D15C5"/>
    <w:rsid w:val="008D3300"/>
    <w:rsid w:val="008D3F5C"/>
    <w:rsid w:val="008D4942"/>
    <w:rsid w:val="008D6380"/>
    <w:rsid w:val="008D63F6"/>
    <w:rsid w:val="008D725D"/>
    <w:rsid w:val="008E04BD"/>
    <w:rsid w:val="008E0820"/>
    <w:rsid w:val="008E1BCF"/>
    <w:rsid w:val="008E403D"/>
    <w:rsid w:val="008E64EB"/>
    <w:rsid w:val="008E673A"/>
    <w:rsid w:val="008E68BF"/>
    <w:rsid w:val="008F0468"/>
    <w:rsid w:val="008F0716"/>
    <w:rsid w:val="008F100B"/>
    <w:rsid w:val="008F14CF"/>
    <w:rsid w:val="008F1A28"/>
    <w:rsid w:val="008F2BA8"/>
    <w:rsid w:val="008F3761"/>
    <w:rsid w:val="008F3B59"/>
    <w:rsid w:val="008F4EBA"/>
    <w:rsid w:val="008F55A5"/>
    <w:rsid w:val="008F5CE2"/>
    <w:rsid w:val="008F6953"/>
    <w:rsid w:val="008F6A1B"/>
    <w:rsid w:val="00901819"/>
    <w:rsid w:val="0090332D"/>
    <w:rsid w:val="0090530A"/>
    <w:rsid w:val="0091056E"/>
    <w:rsid w:val="00910F77"/>
    <w:rsid w:val="009114DE"/>
    <w:rsid w:val="00911B3B"/>
    <w:rsid w:val="00912FF0"/>
    <w:rsid w:val="009154B4"/>
    <w:rsid w:val="00915E55"/>
    <w:rsid w:val="009163B1"/>
    <w:rsid w:val="009176E7"/>
    <w:rsid w:val="00917825"/>
    <w:rsid w:val="0092008D"/>
    <w:rsid w:val="00920219"/>
    <w:rsid w:val="0092240E"/>
    <w:rsid w:val="00922F38"/>
    <w:rsid w:val="0092300F"/>
    <w:rsid w:val="009237CA"/>
    <w:rsid w:val="00924B34"/>
    <w:rsid w:val="00930D8D"/>
    <w:rsid w:val="0093193D"/>
    <w:rsid w:val="00931A9D"/>
    <w:rsid w:val="0093284B"/>
    <w:rsid w:val="0093348C"/>
    <w:rsid w:val="0093440C"/>
    <w:rsid w:val="00935DC6"/>
    <w:rsid w:val="009364E8"/>
    <w:rsid w:val="009377F6"/>
    <w:rsid w:val="00937BDA"/>
    <w:rsid w:val="00941426"/>
    <w:rsid w:val="00942D29"/>
    <w:rsid w:val="00942EA0"/>
    <w:rsid w:val="00943445"/>
    <w:rsid w:val="00943DA3"/>
    <w:rsid w:val="00945FD0"/>
    <w:rsid w:val="00946548"/>
    <w:rsid w:val="00950B4F"/>
    <w:rsid w:val="00952E17"/>
    <w:rsid w:val="00953A64"/>
    <w:rsid w:val="009545A5"/>
    <w:rsid w:val="009545F7"/>
    <w:rsid w:val="0095587D"/>
    <w:rsid w:val="00955D44"/>
    <w:rsid w:val="00957AC9"/>
    <w:rsid w:val="00960EB1"/>
    <w:rsid w:val="00962395"/>
    <w:rsid w:val="00962D3F"/>
    <w:rsid w:val="00963BC6"/>
    <w:rsid w:val="00964469"/>
    <w:rsid w:val="00965A4D"/>
    <w:rsid w:val="009702B6"/>
    <w:rsid w:val="00970456"/>
    <w:rsid w:val="009708B9"/>
    <w:rsid w:val="00971856"/>
    <w:rsid w:val="009729F2"/>
    <w:rsid w:val="00974ADE"/>
    <w:rsid w:val="0097668C"/>
    <w:rsid w:val="0097798E"/>
    <w:rsid w:val="00981F73"/>
    <w:rsid w:val="00982133"/>
    <w:rsid w:val="0098372B"/>
    <w:rsid w:val="00983948"/>
    <w:rsid w:val="0098436A"/>
    <w:rsid w:val="00984E68"/>
    <w:rsid w:val="009875C5"/>
    <w:rsid w:val="0098762B"/>
    <w:rsid w:val="00990071"/>
    <w:rsid w:val="00990CB8"/>
    <w:rsid w:val="00992572"/>
    <w:rsid w:val="0099275A"/>
    <w:rsid w:val="00992A34"/>
    <w:rsid w:val="009958BE"/>
    <w:rsid w:val="0099597F"/>
    <w:rsid w:val="00997C6A"/>
    <w:rsid w:val="009A2258"/>
    <w:rsid w:val="009A234D"/>
    <w:rsid w:val="009A27C8"/>
    <w:rsid w:val="009A4B5F"/>
    <w:rsid w:val="009A5A14"/>
    <w:rsid w:val="009A5C28"/>
    <w:rsid w:val="009A635F"/>
    <w:rsid w:val="009A7EED"/>
    <w:rsid w:val="009B0722"/>
    <w:rsid w:val="009B0E09"/>
    <w:rsid w:val="009B153C"/>
    <w:rsid w:val="009B3EE2"/>
    <w:rsid w:val="009B4790"/>
    <w:rsid w:val="009B5204"/>
    <w:rsid w:val="009B52CB"/>
    <w:rsid w:val="009B6D07"/>
    <w:rsid w:val="009B749D"/>
    <w:rsid w:val="009B7683"/>
    <w:rsid w:val="009C253E"/>
    <w:rsid w:val="009C2996"/>
    <w:rsid w:val="009C2BAE"/>
    <w:rsid w:val="009C300A"/>
    <w:rsid w:val="009C336C"/>
    <w:rsid w:val="009C4690"/>
    <w:rsid w:val="009C4751"/>
    <w:rsid w:val="009C47DF"/>
    <w:rsid w:val="009C5F08"/>
    <w:rsid w:val="009D499F"/>
    <w:rsid w:val="009D7416"/>
    <w:rsid w:val="009D7558"/>
    <w:rsid w:val="009E0678"/>
    <w:rsid w:val="009E0A37"/>
    <w:rsid w:val="009E2D9C"/>
    <w:rsid w:val="009E31AA"/>
    <w:rsid w:val="009E31F4"/>
    <w:rsid w:val="009E41DC"/>
    <w:rsid w:val="009E5F2E"/>
    <w:rsid w:val="009E743B"/>
    <w:rsid w:val="009E78F2"/>
    <w:rsid w:val="009F09B0"/>
    <w:rsid w:val="009F0E26"/>
    <w:rsid w:val="009F1611"/>
    <w:rsid w:val="009F18DF"/>
    <w:rsid w:val="009F339F"/>
    <w:rsid w:val="009F547F"/>
    <w:rsid w:val="009F57F1"/>
    <w:rsid w:val="009F6680"/>
    <w:rsid w:val="009F71B9"/>
    <w:rsid w:val="009F7721"/>
    <w:rsid w:val="00A02C6F"/>
    <w:rsid w:val="00A03F66"/>
    <w:rsid w:val="00A0609D"/>
    <w:rsid w:val="00A06572"/>
    <w:rsid w:val="00A0686C"/>
    <w:rsid w:val="00A06CCD"/>
    <w:rsid w:val="00A072B7"/>
    <w:rsid w:val="00A0783C"/>
    <w:rsid w:val="00A07B86"/>
    <w:rsid w:val="00A100F9"/>
    <w:rsid w:val="00A1022D"/>
    <w:rsid w:val="00A10DD6"/>
    <w:rsid w:val="00A12604"/>
    <w:rsid w:val="00A128D9"/>
    <w:rsid w:val="00A13C1A"/>
    <w:rsid w:val="00A13E13"/>
    <w:rsid w:val="00A14359"/>
    <w:rsid w:val="00A15042"/>
    <w:rsid w:val="00A17264"/>
    <w:rsid w:val="00A2023A"/>
    <w:rsid w:val="00A21A54"/>
    <w:rsid w:val="00A21E3C"/>
    <w:rsid w:val="00A234D2"/>
    <w:rsid w:val="00A24FDF"/>
    <w:rsid w:val="00A255D7"/>
    <w:rsid w:val="00A25842"/>
    <w:rsid w:val="00A26E82"/>
    <w:rsid w:val="00A27713"/>
    <w:rsid w:val="00A27916"/>
    <w:rsid w:val="00A27D62"/>
    <w:rsid w:val="00A310E7"/>
    <w:rsid w:val="00A315BA"/>
    <w:rsid w:val="00A317A9"/>
    <w:rsid w:val="00A31B59"/>
    <w:rsid w:val="00A331F1"/>
    <w:rsid w:val="00A33A62"/>
    <w:rsid w:val="00A35004"/>
    <w:rsid w:val="00A35033"/>
    <w:rsid w:val="00A3581B"/>
    <w:rsid w:val="00A367A6"/>
    <w:rsid w:val="00A3758A"/>
    <w:rsid w:val="00A377A9"/>
    <w:rsid w:val="00A43E0E"/>
    <w:rsid w:val="00A44743"/>
    <w:rsid w:val="00A50FFD"/>
    <w:rsid w:val="00A5155A"/>
    <w:rsid w:val="00A51566"/>
    <w:rsid w:val="00A51E8A"/>
    <w:rsid w:val="00A5328C"/>
    <w:rsid w:val="00A542D7"/>
    <w:rsid w:val="00A55A93"/>
    <w:rsid w:val="00A569C5"/>
    <w:rsid w:val="00A635A0"/>
    <w:rsid w:val="00A6397D"/>
    <w:rsid w:val="00A653AE"/>
    <w:rsid w:val="00A65D9C"/>
    <w:rsid w:val="00A666FC"/>
    <w:rsid w:val="00A66BD6"/>
    <w:rsid w:val="00A72273"/>
    <w:rsid w:val="00A729BA"/>
    <w:rsid w:val="00A73381"/>
    <w:rsid w:val="00A7362E"/>
    <w:rsid w:val="00A75EE8"/>
    <w:rsid w:val="00A75FC2"/>
    <w:rsid w:val="00A81530"/>
    <w:rsid w:val="00A81AAB"/>
    <w:rsid w:val="00A81D44"/>
    <w:rsid w:val="00A835E1"/>
    <w:rsid w:val="00A83F67"/>
    <w:rsid w:val="00A84F68"/>
    <w:rsid w:val="00A8732E"/>
    <w:rsid w:val="00A90D6C"/>
    <w:rsid w:val="00A90E30"/>
    <w:rsid w:val="00A94082"/>
    <w:rsid w:val="00A945BB"/>
    <w:rsid w:val="00A950A6"/>
    <w:rsid w:val="00A963D9"/>
    <w:rsid w:val="00A96925"/>
    <w:rsid w:val="00AA0610"/>
    <w:rsid w:val="00AA0957"/>
    <w:rsid w:val="00AA3840"/>
    <w:rsid w:val="00AA504C"/>
    <w:rsid w:val="00AA791A"/>
    <w:rsid w:val="00AB0CBF"/>
    <w:rsid w:val="00AB1448"/>
    <w:rsid w:val="00AB37C9"/>
    <w:rsid w:val="00AB456F"/>
    <w:rsid w:val="00AB5189"/>
    <w:rsid w:val="00AB5884"/>
    <w:rsid w:val="00AB604C"/>
    <w:rsid w:val="00AC071F"/>
    <w:rsid w:val="00AC0EC6"/>
    <w:rsid w:val="00AC1189"/>
    <w:rsid w:val="00AC1AF7"/>
    <w:rsid w:val="00AC365D"/>
    <w:rsid w:val="00AC39A2"/>
    <w:rsid w:val="00AC4111"/>
    <w:rsid w:val="00AC43C0"/>
    <w:rsid w:val="00AC4DBB"/>
    <w:rsid w:val="00AC5812"/>
    <w:rsid w:val="00AC5940"/>
    <w:rsid w:val="00AC5ECA"/>
    <w:rsid w:val="00AC698E"/>
    <w:rsid w:val="00AD06A1"/>
    <w:rsid w:val="00AD1718"/>
    <w:rsid w:val="00AD20C5"/>
    <w:rsid w:val="00AD3179"/>
    <w:rsid w:val="00AD33C7"/>
    <w:rsid w:val="00AD3D2F"/>
    <w:rsid w:val="00AD53F7"/>
    <w:rsid w:val="00AD62F2"/>
    <w:rsid w:val="00AD6FD2"/>
    <w:rsid w:val="00AD77E3"/>
    <w:rsid w:val="00AE01EE"/>
    <w:rsid w:val="00AE07D8"/>
    <w:rsid w:val="00AE09E1"/>
    <w:rsid w:val="00AE194A"/>
    <w:rsid w:val="00AE44E7"/>
    <w:rsid w:val="00AE5CFE"/>
    <w:rsid w:val="00AE5F15"/>
    <w:rsid w:val="00AE7118"/>
    <w:rsid w:val="00AF10EE"/>
    <w:rsid w:val="00AF21D3"/>
    <w:rsid w:val="00AF2DB3"/>
    <w:rsid w:val="00AF3190"/>
    <w:rsid w:val="00AF32A0"/>
    <w:rsid w:val="00AF3A90"/>
    <w:rsid w:val="00AF3AB7"/>
    <w:rsid w:val="00AF4CA8"/>
    <w:rsid w:val="00AF55B1"/>
    <w:rsid w:val="00AF5C3A"/>
    <w:rsid w:val="00B0101A"/>
    <w:rsid w:val="00B0123D"/>
    <w:rsid w:val="00B0127F"/>
    <w:rsid w:val="00B024DE"/>
    <w:rsid w:val="00B02BE6"/>
    <w:rsid w:val="00B037D3"/>
    <w:rsid w:val="00B05A3A"/>
    <w:rsid w:val="00B05C68"/>
    <w:rsid w:val="00B0607F"/>
    <w:rsid w:val="00B10D9F"/>
    <w:rsid w:val="00B123AF"/>
    <w:rsid w:val="00B128F1"/>
    <w:rsid w:val="00B15868"/>
    <w:rsid w:val="00B15956"/>
    <w:rsid w:val="00B16105"/>
    <w:rsid w:val="00B17182"/>
    <w:rsid w:val="00B174A5"/>
    <w:rsid w:val="00B200DE"/>
    <w:rsid w:val="00B2176B"/>
    <w:rsid w:val="00B22A6E"/>
    <w:rsid w:val="00B22FB1"/>
    <w:rsid w:val="00B24965"/>
    <w:rsid w:val="00B335AE"/>
    <w:rsid w:val="00B33ACB"/>
    <w:rsid w:val="00B33D0E"/>
    <w:rsid w:val="00B34C38"/>
    <w:rsid w:val="00B368F7"/>
    <w:rsid w:val="00B36EF9"/>
    <w:rsid w:val="00B37FE0"/>
    <w:rsid w:val="00B402BC"/>
    <w:rsid w:val="00B40999"/>
    <w:rsid w:val="00B4205C"/>
    <w:rsid w:val="00B43549"/>
    <w:rsid w:val="00B43977"/>
    <w:rsid w:val="00B44A46"/>
    <w:rsid w:val="00B450F3"/>
    <w:rsid w:val="00B45501"/>
    <w:rsid w:val="00B45EDF"/>
    <w:rsid w:val="00B468D9"/>
    <w:rsid w:val="00B50AB4"/>
    <w:rsid w:val="00B50E50"/>
    <w:rsid w:val="00B53FD0"/>
    <w:rsid w:val="00B547FD"/>
    <w:rsid w:val="00B5483C"/>
    <w:rsid w:val="00B56734"/>
    <w:rsid w:val="00B57306"/>
    <w:rsid w:val="00B6028C"/>
    <w:rsid w:val="00B61046"/>
    <w:rsid w:val="00B611D3"/>
    <w:rsid w:val="00B63A66"/>
    <w:rsid w:val="00B63B86"/>
    <w:rsid w:val="00B63CB2"/>
    <w:rsid w:val="00B649E0"/>
    <w:rsid w:val="00B66655"/>
    <w:rsid w:val="00B70160"/>
    <w:rsid w:val="00B72CB4"/>
    <w:rsid w:val="00B73BE2"/>
    <w:rsid w:val="00B74E7A"/>
    <w:rsid w:val="00B753CF"/>
    <w:rsid w:val="00B77405"/>
    <w:rsid w:val="00B77EA3"/>
    <w:rsid w:val="00B8263D"/>
    <w:rsid w:val="00B84D88"/>
    <w:rsid w:val="00B85811"/>
    <w:rsid w:val="00B85BC3"/>
    <w:rsid w:val="00B901FC"/>
    <w:rsid w:val="00B90723"/>
    <w:rsid w:val="00B90B85"/>
    <w:rsid w:val="00B918B0"/>
    <w:rsid w:val="00B92602"/>
    <w:rsid w:val="00B92711"/>
    <w:rsid w:val="00B94369"/>
    <w:rsid w:val="00B94CBF"/>
    <w:rsid w:val="00B95388"/>
    <w:rsid w:val="00B95B7C"/>
    <w:rsid w:val="00B96246"/>
    <w:rsid w:val="00B96EAB"/>
    <w:rsid w:val="00B972F4"/>
    <w:rsid w:val="00B97C50"/>
    <w:rsid w:val="00BA2515"/>
    <w:rsid w:val="00BA34D2"/>
    <w:rsid w:val="00BA36E7"/>
    <w:rsid w:val="00BA5882"/>
    <w:rsid w:val="00BA6724"/>
    <w:rsid w:val="00BB1E15"/>
    <w:rsid w:val="00BB31EA"/>
    <w:rsid w:val="00BB3309"/>
    <w:rsid w:val="00BB3C8D"/>
    <w:rsid w:val="00BB3E4F"/>
    <w:rsid w:val="00BB6695"/>
    <w:rsid w:val="00BC198D"/>
    <w:rsid w:val="00BC238D"/>
    <w:rsid w:val="00BC2D7B"/>
    <w:rsid w:val="00BC2EDF"/>
    <w:rsid w:val="00BC4AD1"/>
    <w:rsid w:val="00BC4B12"/>
    <w:rsid w:val="00BC4B90"/>
    <w:rsid w:val="00BC5C50"/>
    <w:rsid w:val="00BD0CAA"/>
    <w:rsid w:val="00BD2894"/>
    <w:rsid w:val="00BD2CBC"/>
    <w:rsid w:val="00BD619E"/>
    <w:rsid w:val="00BD64AF"/>
    <w:rsid w:val="00BD70B7"/>
    <w:rsid w:val="00BE059E"/>
    <w:rsid w:val="00BE0A61"/>
    <w:rsid w:val="00BE11AD"/>
    <w:rsid w:val="00BE13BC"/>
    <w:rsid w:val="00BE2965"/>
    <w:rsid w:val="00BE3377"/>
    <w:rsid w:val="00BE4206"/>
    <w:rsid w:val="00BE430B"/>
    <w:rsid w:val="00BE4A6B"/>
    <w:rsid w:val="00BE5314"/>
    <w:rsid w:val="00BE5B0C"/>
    <w:rsid w:val="00BE5DC5"/>
    <w:rsid w:val="00BE691C"/>
    <w:rsid w:val="00BE6F04"/>
    <w:rsid w:val="00BE765E"/>
    <w:rsid w:val="00BF3F68"/>
    <w:rsid w:val="00BF5145"/>
    <w:rsid w:val="00BF696C"/>
    <w:rsid w:val="00BF6C1B"/>
    <w:rsid w:val="00BF74BB"/>
    <w:rsid w:val="00BF7D2F"/>
    <w:rsid w:val="00C00A82"/>
    <w:rsid w:val="00C01B33"/>
    <w:rsid w:val="00C034A5"/>
    <w:rsid w:val="00C03B41"/>
    <w:rsid w:val="00C03C94"/>
    <w:rsid w:val="00C07109"/>
    <w:rsid w:val="00C07A4A"/>
    <w:rsid w:val="00C10681"/>
    <w:rsid w:val="00C1088D"/>
    <w:rsid w:val="00C10C21"/>
    <w:rsid w:val="00C112C0"/>
    <w:rsid w:val="00C11966"/>
    <w:rsid w:val="00C12A62"/>
    <w:rsid w:val="00C17145"/>
    <w:rsid w:val="00C176EA"/>
    <w:rsid w:val="00C2099B"/>
    <w:rsid w:val="00C20E7F"/>
    <w:rsid w:val="00C2250E"/>
    <w:rsid w:val="00C2361F"/>
    <w:rsid w:val="00C23DCB"/>
    <w:rsid w:val="00C24FA1"/>
    <w:rsid w:val="00C2516C"/>
    <w:rsid w:val="00C2632C"/>
    <w:rsid w:val="00C272D7"/>
    <w:rsid w:val="00C27BDA"/>
    <w:rsid w:val="00C3006B"/>
    <w:rsid w:val="00C31288"/>
    <w:rsid w:val="00C317B3"/>
    <w:rsid w:val="00C35A67"/>
    <w:rsid w:val="00C35C1D"/>
    <w:rsid w:val="00C35D6E"/>
    <w:rsid w:val="00C370B7"/>
    <w:rsid w:val="00C370FA"/>
    <w:rsid w:val="00C37972"/>
    <w:rsid w:val="00C4213E"/>
    <w:rsid w:val="00C433D4"/>
    <w:rsid w:val="00C43B69"/>
    <w:rsid w:val="00C458F6"/>
    <w:rsid w:val="00C45EAA"/>
    <w:rsid w:val="00C46034"/>
    <w:rsid w:val="00C46709"/>
    <w:rsid w:val="00C46D34"/>
    <w:rsid w:val="00C47173"/>
    <w:rsid w:val="00C47762"/>
    <w:rsid w:val="00C479B1"/>
    <w:rsid w:val="00C564C4"/>
    <w:rsid w:val="00C600FA"/>
    <w:rsid w:val="00C6047B"/>
    <w:rsid w:val="00C612EF"/>
    <w:rsid w:val="00C61A4D"/>
    <w:rsid w:val="00C62107"/>
    <w:rsid w:val="00C628FF"/>
    <w:rsid w:val="00C63460"/>
    <w:rsid w:val="00C64F77"/>
    <w:rsid w:val="00C65FBA"/>
    <w:rsid w:val="00C66792"/>
    <w:rsid w:val="00C6683D"/>
    <w:rsid w:val="00C70DE7"/>
    <w:rsid w:val="00C719BE"/>
    <w:rsid w:val="00C719D9"/>
    <w:rsid w:val="00C71C6E"/>
    <w:rsid w:val="00C7257F"/>
    <w:rsid w:val="00C73548"/>
    <w:rsid w:val="00C73EC6"/>
    <w:rsid w:val="00C74060"/>
    <w:rsid w:val="00C7430E"/>
    <w:rsid w:val="00C756A0"/>
    <w:rsid w:val="00C8070A"/>
    <w:rsid w:val="00C81809"/>
    <w:rsid w:val="00C81BE4"/>
    <w:rsid w:val="00C82514"/>
    <w:rsid w:val="00C83C00"/>
    <w:rsid w:val="00C8564C"/>
    <w:rsid w:val="00C900C1"/>
    <w:rsid w:val="00C90815"/>
    <w:rsid w:val="00C90D21"/>
    <w:rsid w:val="00C9138B"/>
    <w:rsid w:val="00C92CAD"/>
    <w:rsid w:val="00C93C77"/>
    <w:rsid w:val="00C96537"/>
    <w:rsid w:val="00C96CDD"/>
    <w:rsid w:val="00C9726B"/>
    <w:rsid w:val="00CA0558"/>
    <w:rsid w:val="00CA070D"/>
    <w:rsid w:val="00CA0A3E"/>
    <w:rsid w:val="00CA0BD7"/>
    <w:rsid w:val="00CA4376"/>
    <w:rsid w:val="00CA627D"/>
    <w:rsid w:val="00CA6808"/>
    <w:rsid w:val="00CA6890"/>
    <w:rsid w:val="00CA7F22"/>
    <w:rsid w:val="00CB15CB"/>
    <w:rsid w:val="00CB1A48"/>
    <w:rsid w:val="00CB29CC"/>
    <w:rsid w:val="00CB2AD2"/>
    <w:rsid w:val="00CB59F3"/>
    <w:rsid w:val="00CB656A"/>
    <w:rsid w:val="00CB6BF6"/>
    <w:rsid w:val="00CB6D91"/>
    <w:rsid w:val="00CC0F73"/>
    <w:rsid w:val="00CC3A18"/>
    <w:rsid w:val="00CC4851"/>
    <w:rsid w:val="00CC59B8"/>
    <w:rsid w:val="00CC767D"/>
    <w:rsid w:val="00CD26E9"/>
    <w:rsid w:val="00CD2DC8"/>
    <w:rsid w:val="00CD34FD"/>
    <w:rsid w:val="00CD3EA3"/>
    <w:rsid w:val="00CD664B"/>
    <w:rsid w:val="00CD67E0"/>
    <w:rsid w:val="00CD7104"/>
    <w:rsid w:val="00CD7381"/>
    <w:rsid w:val="00CE06BA"/>
    <w:rsid w:val="00CE095A"/>
    <w:rsid w:val="00CE13DA"/>
    <w:rsid w:val="00CE1522"/>
    <w:rsid w:val="00CE1932"/>
    <w:rsid w:val="00CE1938"/>
    <w:rsid w:val="00CE4995"/>
    <w:rsid w:val="00CE5818"/>
    <w:rsid w:val="00CE5D0B"/>
    <w:rsid w:val="00CE6E87"/>
    <w:rsid w:val="00CE7198"/>
    <w:rsid w:val="00CE7AF1"/>
    <w:rsid w:val="00CF1A6B"/>
    <w:rsid w:val="00CF2F28"/>
    <w:rsid w:val="00CF481F"/>
    <w:rsid w:val="00CF4E85"/>
    <w:rsid w:val="00D01C41"/>
    <w:rsid w:val="00D02AA7"/>
    <w:rsid w:val="00D03F46"/>
    <w:rsid w:val="00D05218"/>
    <w:rsid w:val="00D05396"/>
    <w:rsid w:val="00D05B8A"/>
    <w:rsid w:val="00D06171"/>
    <w:rsid w:val="00D06227"/>
    <w:rsid w:val="00D0711A"/>
    <w:rsid w:val="00D1158D"/>
    <w:rsid w:val="00D12F61"/>
    <w:rsid w:val="00D130BA"/>
    <w:rsid w:val="00D13623"/>
    <w:rsid w:val="00D13B9C"/>
    <w:rsid w:val="00D14111"/>
    <w:rsid w:val="00D1438B"/>
    <w:rsid w:val="00D14FE7"/>
    <w:rsid w:val="00D172D2"/>
    <w:rsid w:val="00D174AC"/>
    <w:rsid w:val="00D17635"/>
    <w:rsid w:val="00D17E32"/>
    <w:rsid w:val="00D203BE"/>
    <w:rsid w:val="00D21D17"/>
    <w:rsid w:val="00D23797"/>
    <w:rsid w:val="00D2544A"/>
    <w:rsid w:val="00D26522"/>
    <w:rsid w:val="00D26565"/>
    <w:rsid w:val="00D26951"/>
    <w:rsid w:val="00D2793A"/>
    <w:rsid w:val="00D3054F"/>
    <w:rsid w:val="00D30FF7"/>
    <w:rsid w:val="00D3104D"/>
    <w:rsid w:val="00D31C20"/>
    <w:rsid w:val="00D32667"/>
    <w:rsid w:val="00D32BB1"/>
    <w:rsid w:val="00D332D2"/>
    <w:rsid w:val="00D35276"/>
    <w:rsid w:val="00D35B63"/>
    <w:rsid w:val="00D370B8"/>
    <w:rsid w:val="00D37A87"/>
    <w:rsid w:val="00D37BC9"/>
    <w:rsid w:val="00D402A7"/>
    <w:rsid w:val="00D410A1"/>
    <w:rsid w:val="00D417D8"/>
    <w:rsid w:val="00D41C86"/>
    <w:rsid w:val="00D42D80"/>
    <w:rsid w:val="00D455E1"/>
    <w:rsid w:val="00D5008F"/>
    <w:rsid w:val="00D50880"/>
    <w:rsid w:val="00D51E1F"/>
    <w:rsid w:val="00D51F46"/>
    <w:rsid w:val="00D51FFB"/>
    <w:rsid w:val="00D53C4B"/>
    <w:rsid w:val="00D55313"/>
    <w:rsid w:val="00D5576C"/>
    <w:rsid w:val="00D57E38"/>
    <w:rsid w:val="00D6011A"/>
    <w:rsid w:val="00D60FE2"/>
    <w:rsid w:val="00D645F9"/>
    <w:rsid w:val="00D660E1"/>
    <w:rsid w:val="00D66732"/>
    <w:rsid w:val="00D66771"/>
    <w:rsid w:val="00D7207C"/>
    <w:rsid w:val="00D72854"/>
    <w:rsid w:val="00D73BD4"/>
    <w:rsid w:val="00D74B14"/>
    <w:rsid w:val="00D7524C"/>
    <w:rsid w:val="00D75929"/>
    <w:rsid w:val="00D75F9B"/>
    <w:rsid w:val="00D763CA"/>
    <w:rsid w:val="00D76665"/>
    <w:rsid w:val="00D83193"/>
    <w:rsid w:val="00D83D4D"/>
    <w:rsid w:val="00D843A7"/>
    <w:rsid w:val="00D84523"/>
    <w:rsid w:val="00D84B29"/>
    <w:rsid w:val="00D85187"/>
    <w:rsid w:val="00D87FDF"/>
    <w:rsid w:val="00D903CB"/>
    <w:rsid w:val="00D907EC"/>
    <w:rsid w:val="00D917AA"/>
    <w:rsid w:val="00D91988"/>
    <w:rsid w:val="00D91B67"/>
    <w:rsid w:val="00D921EC"/>
    <w:rsid w:val="00D94F5E"/>
    <w:rsid w:val="00D955D2"/>
    <w:rsid w:val="00D960EA"/>
    <w:rsid w:val="00D96F0C"/>
    <w:rsid w:val="00D9765D"/>
    <w:rsid w:val="00D9776F"/>
    <w:rsid w:val="00D97A9B"/>
    <w:rsid w:val="00DA100E"/>
    <w:rsid w:val="00DA261B"/>
    <w:rsid w:val="00DA4B18"/>
    <w:rsid w:val="00DA5DC5"/>
    <w:rsid w:val="00DA65BF"/>
    <w:rsid w:val="00DA7BC5"/>
    <w:rsid w:val="00DB0B0B"/>
    <w:rsid w:val="00DB1B34"/>
    <w:rsid w:val="00DB2493"/>
    <w:rsid w:val="00DB2CE2"/>
    <w:rsid w:val="00DB4104"/>
    <w:rsid w:val="00DB43D5"/>
    <w:rsid w:val="00DB5DF3"/>
    <w:rsid w:val="00DB7451"/>
    <w:rsid w:val="00DC2475"/>
    <w:rsid w:val="00DC2A80"/>
    <w:rsid w:val="00DC2DF5"/>
    <w:rsid w:val="00DC5056"/>
    <w:rsid w:val="00DC5353"/>
    <w:rsid w:val="00DC53FF"/>
    <w:rsid w:val="00DC6918"/>
    <w:rsid w:val="00DC69D5"/>
    <w:rsid w:val="00DC6C0C"/>
    <w:rsid w:val="00DC7083"/>
    <w:rsid w:val="00DD309A"/>
    <w:rsid w:val="00DD3105"/>
    <w:rsid w:val="00DD329B"/>
    <w:rsid w:val="00DD38BF"/>
    <w:rsid w:val="00DD65B0"/>
    <w:rsid w:val="00DD6ED1"/>
    <w:rsid w:val="00DE0222"/>
    <w:rsid w:val="00DE2598"/>
    <w:rsid w:val="00DE3965"/>
    <w:rsid w:val="00DE4847"/>
    <w:rsid w:val="00DE4C8D"/>
    <w:rsid w:val="00DE54F2"/>
    <w:rsid w:val="00DE6C3A"/>
    <w:rsid w:val="00DF00AC"/>
    <w:rsid w:val="00DF06D4"/>
    <w:rsid w:val="00DF0E5B"/>
    <w:rsid w:val="00DF4A0D"/>
    <w:rsid w:val="00DF6209"/>
    <w:rsid w:val="00DF626D"/>
    <w:rsid w:val="00DF7561"/>
    <w:rsid w:val="00E00F34"/>
    <w:rsid w:val="00E017EC"/>
    <w:rsid w:val="00E01E2F"/>
    <w:rsid w:val="00E021FA"/>
    <w:rsid w:val="00E02E97"/>
    <w:rsid w:val="00E0341F"/>
    <w:rsid w:val="00E05809"/>
    <w:rsid w:val="00E059F6"/>
    <w:rsid w:val="00E05E63"/>
    <w:rsid w:val="00E06539"/>
    <w:rsid w:val="00E0770B"/>
    <w:rsid w:val="00E0797B"/>
    <w:rsid w:val="00E1160F"/>
    <w:rsid w:val="00E13233"/>
    <w:rsid w:val="00E13F26"/>
    <w:rsid w:val="00E15471"/>
    <w:rsid w:val="00E1652B"/>
    <w:rsid w:val="00E21008"/>
    <w:rsid w:val="00E216E7"/>
    <w:rsid w:val="00E21F24"/>
    <w:rsid w:val="00E22E3B"/>
    <w:rsid w:val="00E23225"/>
    <w:rsid w:val="00E2612A"/>
    <w:rsid w:val="00E278ED"/>
    <w:rsid w:val="00E27BFF"/>
    <w:rsid w:val="00E27CA5"/>
    <w:rsid w:val="00E3120F"/>
    <w:rsid w:val="00E3224B"/>
    <w:rsid w:val="00E32452"/>
    <w:rsid w:val="00E34A7F"/>
    <w:rsid w:val="00E35598"/>
    <w:rsid w:val="00E36757"/>
    <w:rsid w:val="00E403B8"/>
    <w:rsid w:val="00E40E73"/>
    <w:rsid w:val="00E410AF"/>
    <w:rsid w:val="00E44179"/>
    <w:rsid w:val="00E45D4C"/>
    <w:rsid w:val="00E466EC"/>
    <w:rsid w:val="00E471A8"/>
    <w:rsid w:val="00E50140"/>
    <w:rsid w:val="00E50314"/>
    <w:rsid w:val="00E503A3"/>
    <w:rsid w:val="00E50C71"/>
    <w:rsid w:val="00E519FC"/>
    <w:rsid w:val="00E52CE9"/>
    <w:rsid w:val="00E55408"/>
    <w:rsid w:val="00E55DF7"/>
    <w:rsid w:val="00E57074"/>
    <w:rsid w:val="00E60381"/>
    <w:rsid w:val="00E60DA2"/>
    <w:rsid w:val="00E63803"/>
    <w:rsid w:val="00E639F6"/>
    <w:rsid w:val="00E64F42"/>
    <w:rsid w:val="00E65065"/>
    <w:rsid w:val="00E661F1"/>
    <w:rsid w:val="00E66C46"/>
    <w:rsid w:val="00E67E31"/>
    <w:rsid w:val="00E70265"/>
    <w:rsid w:val="00E71365"/>
    <w:rsid w:val="00E73922"/>
    <w:rsid w:val="00E74487"/>
    <w:rsid w:val="00E74D4E"/>
    <w:rsid w:val="00E75313"/>
    <w:rsid w:val="00E756D5"/>
    <w:rsid w:val="00E76769"/>
    <w:rsid w:val="00E76DDB"/>
    <w:rsid w:val="00E81ADE"/>
    <w:rsid w:val="00E8270E"/>
    <w:rsid w:val="00E82F5D"/>
    <w:rsid w:val="00E84F99"/>
    <w:rsid w:val="00E873FD"/>
    <w:rsid w:val="00E900DE"/>
    <w:rsid w:val="00E91A65"/>
    <w:rsid w:val="00E91F6A"/>
    <w:rsid w:val="00E9234A"/>
    <w:rsid w:val="00E9267B"/>
    <w:rsid w:val="00E9463A"/>
    <w:rsid w:val="00E95315"/>
    <w:rsid w:val="00E965B5"/>
    <w:rsid w:val="00EA0A12"/>
    <w:rsid w:val="00EA3540"/>
    <w:rsid w:val="00EA3EA2"/>
    <w:rsid w:val="00EA5A7D"/>
    <w:rsid w:val="00EA5EE0"/>
    <w:rsid w:val="00EA72D2"/>
    <w:rsid w:val="00EA750E"/>
    <w:rsid w:val="00EA795B"/>
    <w:rsid w:val="00EB014A"/>
    <w:rsid w:val="00EB2A29"/>
    <w:rsid w:val="00EB2B17"/>
    <w:rsid w:val="00EB37A8"/>
    <w:rsid w:val="00EB389D"/>
    <w:rsid w:val="00EB38A8"/>
    <w:rsid w:val="00EB40F4"/>
    <w:rsid w:val="00EB62EE"/>
    <w:rsid w:val="00EC1373"/>
    <w:rsid w:val="00EC266C"/>
    <w:rsid w:val="00EC30FE"/>
    <w:rsid w:val="00EC3BE7"/>
    <w:rsid w:val="00EC3E33"/>
    <w:rsid w:val="00EC4768"/>
    <w:rsid w:val="00EC6605"/>
    <w:rsid w:val="00EC67DC"/>
    <w:rsid w:val="00ED03E7"/>
    <w:rsid w:val="00ED1E2D"/>
    <w:rsid w:val="00ED34E4"/>
    <w:rsid w:val="00ED5553"/>
    <w:rsid w:val="00ED709E"/>
    <w:rsid w:val="00EE0425"/>
    <w:rsid w:val="00EE0F39"/>
    <w:rsid w:val="00EE16AF"/>
    <w:rsid w:val="00EE1E93"/>
    <w:rsid w:val="00EE225E"/>
    <w:rsid w:val="00EE31FF"/>
    <w:rsid w:val="00EE3C40"/>
    <w:rsid w:val="00EE4210"/>
    <w:rsid w:val="00EE45E9"/>
    <w:rsid w:val="00EE5D9C"/>
    <w:rsid w:val="00EE6A43"/>
    <w:rsid w:val="00EF0C41"/>
    <w:rsid w:val="00EF1D3A"/>
    <w:rsid w:val="00EF2600"/>
    <w:rsid w:val="00EF3F6F"/>
    <w:rsid w:val="00EF457F"/>
    <w:rsid w:val="00EF4749"/>
    <w:rsid w:val="00EF518F"/>
    <w:rsid w:val="00EF5B2C"/>
    <w:rsid w:val="00F00CC7"/>
    <w:rsid w:val="00F014A8"/>
    <w:rsid w:val="00F02336"/>
    <w:rsid w:val="00F02E8C"/>
    <w:rsid w:val="00F02FFA"/>
    <w:rsid w:val="00F0486E"/>
    <w:rsid w:val="00F063DC"/>
    <w:rsid w:val="00F07EB2"/>
    <w:rsid w:val="00F10740"/>
    <w:rsid w:val="00F10A13"/>
    <w:rsid w:val="00F11E97"/>
    <w:rsid w:val="00F124EC"/>
    <w:rsid w:val="00F139DD"/>
    <w:rsid w:val="00F13B38"/>
    <w:rsid w:val="00F158B2"/>
    <w:rsid w:val="00F160EA"/>
    <w:rsid w:val="00F169B2"/>
    <w:rsid w:val="00F20100"/>
    <w:rsid w:val="00F22548"/>
    <w:rsid w:val="00F23C54"/>
    <w:rsid w:val="00F24722"/>
    <w:rsid w:val="00F27FC9"/>
    <w:rsid w:val="00F32623"/>
    <w:rsid w:val="00F36550"/>
    <w:rsid w:val="00F42D0B"/>
    <w:rsid w:val="00F43649"/>
    <w:rsid w:val="00F43DE8"/>
    <w:rsid w:val="00F445E0"/>
    <w:rsid w:val="00F44646"/>
    <w:rsid w:val="00F45546"/>
    <w:rsid w:val="00F50706"/>
    <w:rsid w:val="00F5107E"/>
    <w:rsid w:val="00F5130F"/>
    <w:rsid w:val="00F523C2"/>
    <w:rsid w:val="00F523EB"/>
    <w:rsid w:val="00F527DE"/>
    <w:rsid w:val="00F53063"/>
    <w:rsid w:val="00F53F68"/>
    <w:rsid w:val="00F5446D"/>
    <w:rsid w:val="00F564E8"/>
    <w:rsid w:val="00F576D0"/>
    <w:rsid w:val="00F57A76"/>
    <w:rsid w:val="00F6069B"/>
    <w:rsid w:val="00F6237A"/>
    <w:rsid w:val="00F62757"/>
    <w:rsid w:val="00F632D2"/>
    <w:rsid w:val="00F63C11"/>
    <w:rsid w:val="00F64258"/>
    <w:rsid w:val="00F64B9E"/>
    <w:rsid w:val="00F662D8"/>
    <w:rsid w:val="00F668AA"/>
    <w:rsid w:val="00F6696B"/>
    <w:rsid w:val="00F66EB2"/>
    <w:rsid w:val="00F700E7"/>
    <w:rsid w:val="00F715FD"/>
    <w:rsid w:val="00F720F5"/>
    <w:rsid w:val="00F7238B"/>
    <w:rsid w:val="00F72589"/>
    <w:rsid w:val="00F72BB9"/>
    <w:rsid w:val="00F776D3"/>
    <w:rsid w:val="00F80459"/>
    <w:rsid w:val="00F80D25"/>
    <w:rsid w:val="00F81336"/>
    <w:rsid w:val="00F81396"/>
    <w:rsid w:val="00F8183C"/>
    <w:rsid w:val="00F81903"/>
    <w:rsid w:val="00F81E0B"/>
    <w:rsid w:val="00F81E16"/>
    <w:rsid w:val="00F81FDE"/>
    <w:rsid w:val="00F82351"/>
    <w:rsid w:val="00F85AA3"/>
    <w:rsid w:val="00F868D3"/>
    <w:rsid w:val="00F8725F"/>
    <w:rsid w:val="00F87265"/>
    <w:rsid w:val="00F90664"/>
    <w:rsid w:val="00F90AE6"/>
    <w:rsid w:val="00F92802"/>
    <w:rsid w:val="00F928DE"/>
    <w:rsid w:val="00F93934"/>
    <w:rsid w:val="00F97636"/>
    <w:rsid w:val="00F97813"/>
    <w:rsid w:val="00FA00A5"/>
    <w:rsid w:val="00FA3BAE"/>
    <w:rsid w:val="00FA3ED6"/>
    <w:rsid w:val="00FA4068"/>
    <w:rsid w:val="00FA537B"/>
    <w:rsid w:val="00FA67D2"/>
    <w:rsid w:val="00FA6CB0"/>
    <w:rsid w:val="00FB1745"/>
    <w:rsid w:val="00FB1D24"/>
    <w:rsid w:val="00FB50EC"/>
    <w:rsid w:val="00FB776E"/>
    <w:rsid w:val="00FB7905"/>
    <w:rsid w:val="00FC0338"/>
    <w:rsid w:val="00FC12BC"/>
    <w:rsid w:val="00FC1CB0"/>
    <w:rsid w:val="00FC22CA"/>
    <w:rsid w:val="00FC2E69"/>
    <w:rsid w:val="00FC333A"/>
    <w:rsid w:val="00FC3C9B"/>
    <w:rsid w:val="00FC5386"/>
    <w:rsid w:val="00FC55CA"/>
    <w:rsid w:val="00FC5D09"/>
    <w:rsid w:val="00FC7BFD"/>
    <w:rsid w:val="00FD06E3"/>
    <w:rsid w:val="00FD08B2"/>
    <w:rsid w:val="00FD342F"/>
    <w:rsid w:val="00FD462A"/>
    <w:rsid w:val="00FE03CE"/>
    <w:rsid w:val="00FE05E0"/>
    <w:rsid w:val="00FE085F"/>
    <w:rsid w:val="00FE0CF2"/>
    <w:rsid w:val="00FE121D"/>
    <w:rsid w:val="00FE16CB"/>
    <w:rsid w:val="00FE1D5B"/>
    <w:rsid w:val="00FE27FC"/>
    <w:rsid w:val="00FE3F3C"/>
    <w:rsid w:val="00FE4E22"/>
    <w:rsid w:val="00FE603D"/>
    <w:rsid w:val="00FF030D"/>
    <w:rsid w:val="00FF2524"/>
    <w:rsid w:val="00FF253B"/>
    <w:rsid w:val="00FF26DC"/>
    <w:rsid w:val="00FF3601"/>
    <w:rsid w:val="00FF4C8E"/>
    <w:rsid w:val="00FF5884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1C94"/>
  <w15:docId w15:val="{75BA3E8C-E4E4-4EBA-B822-4C32CD38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3781"/>
    <w:pPr>
      <w:spacing w:before="120" w:after="120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styleId="Ttulo1">
    <w:name w:val="heading 1"/>
    <w:basedOn w:val="PargrafoParecer"/>
    <w:next w:val="PargrafoParecer"/>
    <w:link w:val="Ttulo1Char"/>
    <w:uiPriority w:val="9"/>
    <w:qFormat/>
    <w:rsid w:val="00506C0B"/>
    <w:pPr>
      <w:keepNext/>
      <w:keepLines/>
      <w:numPr>
        <w:numId w:val="0"/>
      </w:numPr>
      <w:spacing w:before="480" w:after="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PargrafoParecer"/>
    <w:next w:val="PargrafoParecer"/>
    <w:link w:val="Ttulo2Char"/>
    <w:uiPriority w:val="9"/>
    <w:unhideWhenUsed/>
    <w:qFormat/>
    <w:rsid w:val="003848FA"/>
    <w:pPr>
      <w:keepNext/>
      <w:keepLines/>
      <w:numPr>
        <w:numId w:val="0"/>
      </w:numPr>
      <w:spacing w:before="200"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tulo2"/>
    <w:next w:val="PargrafoParecer"/>
    <w:link w:val="Ttulo3Char"/>
    <w:uiPriority w:val="9"/>
    <w:unhideWhenUsed/>
    <w:qFormat/>
    <w:rsid w:val="00E36757"/>
    <w:pPr>
      <w:outlineLvl w:val="2"/>
    </w:pPr>
    <w:rPr>
      <w:b w:val="0"/>
      <w:sz w:val="20"/>
      <w:szCs w:val="20"/>
      <w:u w:val="single"/>
    </w:rPr>
  </w:style>
  <w:style w:type="paragraph" w:styleId="Ttulo4">
    <w:name w:val="heading 4"/>
    <w:basedOn w:val="PargrafoParecer"/>
    <w:next w:val="Normal"/>
    <w:link w:val="Ttulo4Char"/>
    <w:uiPriority w:val="9"/>
    <w:unhideWhenUsed/>
    <w:qFormat/>
    <w:rsid w:val="00E9234A"/>
    <w:pPr>
      <w:keepNext/>
      <w:keepLines/>
      <w:numPr>
        <w:numId w:val="0"/>
      </w:numPr>
      <w:spacing w:before="40" w:after="0"/>
      <w:ind w:left="1418"/>
      <w:outlineLvl w:val="3"/>
    </w:pPr>
    <w:rPr>
      <w:rFonts w:cstheme="majorBidi"/>
      <w:i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B0127F"/>
    <w:pPr>
      <w:ind w:left="1843"/>
      <w:outlineLvl w:val="4"/>
    </w:pPr>
    <w:rPr>
      <w:color w:val="0000FF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1F3763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1F3763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6C0B"/>
    <w:rPr>
      <w:rFonts w:ascii="Ecofont_Spranq_eco_Sans" w:eastAsiaTheme="majorEastAsia" w:hAnsi="Ecofont_Spranq_eco_Sans" w:cstheme="majorBidi"/>
      <w:b/>
      <w:bCs/>
      <w:caps/>
      <w:sz w:val="24"/>
      <w:szCs w:val="2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4A7432"/>
    <w:pPr>
      <w:ind w:left="720"/>
      <w:contextualSpacing/>
    </w:pPr>
  </w:style>
  <w:style w:type="paragraph" w:customStyle="1" w:styleId="PargrafoParecer">
    <w:name w:val="Parágrafo_Parecer"/>
    <w:basedOn w:val="PargrafodaLista"/>
    <w:link w:val="PargrafoParecerChar"/>
    <w:qFormat/>
    <w:rsid w:val="00525A76"/>
    <w:pPr>
      <w:numPr>
        <w:numId w:val="1"/>
      </w:numPr>
      <w:tabs>
        <w:tab w:val="left" w:pos="1418"/>
      </w:tabs>
      <w:suppressAutoHyphens/>
      <w:spacing w:line="240" w:lineRule="auto"/>
      <w:ind w:left="0" w:firstLine="0"/>
      <w:contextualSpacing w:val="0"/>
    </w:pPr>
    <w:rPr>
      <w:rFonts w:ascii="Times New Roman" w:hAnsi="Times New Roman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AB604C"/>
    <w:pPr>
      <w:numPr>
        <w:numId w:val="19"/>
      </w:numPr>
      <w:ind w:left="1418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4A7432"/>
    <w:rPr>
      <w:rFonts w:ascii="Arial" w:hAnsi="Arial"/>
      <w:sz w:val="24"/>
    </w:rPr>
  </w:style>
  <w:style w:type="character" w:customStyle="1" w:styleId="PargrafoParecerChar">
    <w:name w:val="Parágrafo_Parecer Char"/>
    <w:basedOn w:val="PargrafodaListaChar"/>
    <w:link w:val="PargrafoParecer"/>
    <w:rsid w:val="00525A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3848FA"/>
    <w:rPr>
      <w:rFonts w:ascii="Ecofont_Spranq_eco_Sans" w:eastAsiaTheme="majorEastAsia" w:hAnsi="Ecofont_Spranq_eco_Sans" w:cstheme="majorBidi"/>
      <w:b/>
      <w:bCs/>
      <w:sz w:val="24"/>
      <w:szCs w:val="26"/>
      <w:lang w:eastAsia="ar-SA"/>
    </w:rPr>
  </w:style>
  <w:style w:type="character" w:customStyle="1" w:styleId="ListaAGUChar">
    <w:name w:val="Lista AGU Char"/>
    <w:basedOn w:val="Fontepargpadro"/>
    <w:link w:val="ListaAGU"/>
    <w:rsid w:val="00AB6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aliases w:val=" Char,Char"/>
    <w:basedOn w:val="Normal"/>
    <w:link w:val="TextodenotaderodapChar"/>
    <w:uiPriority w:val="99"/>
    <w:unhideWhenUsed/>
    <w:rsid w:val="00C2516C"/>
    <w:pPr>
      <w:spacing w:before="0" w:after="0" w:line="240" w:lineRule="auto"/>
    </w:pPr>
    <w:rPr>
      <w:sz w:val="16"/>
      <w:szCs w:val="16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C2516C"/>
    <w:rPr>
      <w:rFonts w:ascii="Ecofont_Spranq_eco_Sans" w:eastAsia="Times New Roman" w:hAnsi="Ecofont_Spranq_eco_Sans" w:cs="Times New Roman"/>
      <w:sz w:val="16"/>
      <w:szCs w:val="16"/>
      <w:lang w:eastAsia="pt-BR"/>
    </w:rPr>
  </w:style>
  <w:style w:type="character" w:styleId="Refdenotaderodap">
    <w:name w:val="footnote reference"/>
    <w:basedOn w:val="Fontepargpadro"/>
    <w:unhideWhenUsed/>
    <w:rsid w:val="004A7432"/>
    <w:rPr>
      <w:vertAlign w:val="superscript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D85187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D85187"/>
    <w:rPr>
      <w:rFonts w:ascii="Spranq eco sans" w:eastAsia="Times New Roman" w:hAnsi="Spranq eco sans" w:cs="Times New Roman"/>
      <w:sz w:val="18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51E1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1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20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0100"/>
    <w:pPr>
      <w:suppressAutoHyphens/>
    </w:pPr>
    <w:rPr>
      <w:rFonts w:ascii="Arial" w:hAnsi="Arial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20100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C55CA"/>
  </w:style>
  <w:style w:type="paragraph" w:styleId="NormalWeb">
    <w:name w:val="Normal (Web)"/>
    <w:basedOn w:val="Normal"/>
    <w:uiPriority w:val="99"/>
    <w:unhideWhenUsed/>
    <w:rsid w:val="00506C0B"/>
    <w:pPr>
      <w:spacing w:before="100" w:beforeAutospacing="1" w:after="100" w:afterAutospacing="1"/>
    </w:pPr>
  </w:style>
  <w:style w:type="paragraph" w:customStyle="1" w:styleId="Ementa">
    <w:name w:val="Ementa"/>
    <w:basedOn w:val="PargrafoParecer"/>
    <w:link w:val="EmentaChar"/>
    <w:qFormat/>
    <w:rsid w:val="00054166"/>
    <w:pPr>
      <w:numPr>
        <w:numId w:val="0"/>
      </w:numPr>
      <w:spacing w:before="240" w:after="360"/>
      <w:ind w:left="4253"/>
    </w:pPr>
    <w:rPr>
      <w:rFonts w:eastAsia="Calibri"/>
      <w:color w:val="000000" w:themeColor="text1"/>
      <w:sz w:val="18"/>
      <w:szCs w:val="18"/>
      <w:lang w:eastAsia="en-US"/>
    </w:rPr>
  </w:style>
  <w:style w:type="character" w:customStyle="1" w:styleId="EmentaChar">
    <w:name w:val="Ementa Char"/>
    <w:basedOn w:val="Fontepargpadro"/>
    <w:link w:val="Ementa"/>
    <w:rsid w:val="00054166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customStyle="1" w:styleId="Notaderodap">
    <w:name w:val="Nota de rodapé"/>
    <w:basedOn w:val="Textodenotaderodap"/>
    <w:link w:val="NotaderodapChar"/>
    <w:qFormat/>
    <w:rsid w:val="00AD20C5"/>
    <w:pPr>
      <w:widowControl w:val="0"/>
      <w:suppressAutoHyphens/>
      <w:ind w:left="1418" w:firstLine="567"/>
    </w:pPr>
    <w:rPr>
      <w:rFonts w:eastAsia="Arial Unicode MS"/>
      <w:lang w:val="x-none" w:eastAsia="ar-SA"/>
    </w:rPr>
  </w:style>
  <w:style w:type="character" w:customStyle="1" w:styleId="NotaderodapChar">
    <w:name w:val="Nota de rodapé Char"/>
    <w:basedOn w:val="TextodenotaderodapChar"/>
    <w:link w:val="Notaderodap"/>
    <w:rsid w:val="00AD20C5"/>
    <w:rPr>
      <w:rFonts w:ascii="Ecofont_Spranq_eco_Sans" w:eastAsia="Arial Unicode MS" w:hAnsi="Ecofont_Spranq_eco_Sans" w:cs="Times New Roman"/>
      <w:sz w:val="16"/>
      <w:szCs w:val="16"/>
      <w:lang w:val="x-none"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6A13C8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13C8"/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A13C8"/>
    <w:rPr>
      <w:vertAlign w:val="superscript"/>
    </w:rPr>
  </w:style>
  <w:style w:type="character" w:styleId="Forte">
    <w:name w:val="Strong"/>
    <w:basedOn w:val="Fontepargpadro"/>
    <w:uiPriority w:val="22"/>
    <w:qFormat/>
    <w:rsid w:val="00943DA3"/>
    <w:rPr>
      <w:b/>
      <w:bCs/>
    </w:rPr>
  </w:style>
  <w:style w:type="paragraph" w:customStyle="1" w:styleId="numerado">
    <w:name w:val="numerado"/>
    <w:basedOn w:val="Normal"/>
    <w:rsid w:val="00943DA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943DA3"/>
    <w:rPr>
      <w:i/>
      <w:iCs/>
    </w:rPr>
  </w:style>
  <w:style w:type="character" w:styleId="Hyperlink">
    <w:name w:val="Hyperlink"/>
    <w:basedOn w:val="Fontepargpadro"/>
    <w:uiPriority w:val="99"/>
    <w:unhideWhenUsed/>
    <w:rsid w:val="002C1D0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1D0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558E"/>
    <w:rPr>
      <w:color w:val="808080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E36757"/>
    <w:rPr>
      <w:rFonts w:ascii="Spranq eco sans" w:eastAsiaTheme="majorEastAsia" w:hAnsi="Spranq eco sans" w:cstheme="majorBidi"/>
      <w:bCs/>
      <w:sz w:val="20"/>
      <w:szCs w:val="20"/>
      <w:u w:val="single"/>
      <w:lang w:eastAsia="ar-SA"/>
    </w:rPr>
  </w:style>
  <w:style w:type="character" w:customStyle="1" w:styleId="fontstyle01">
    <w:name w:val="fontstyle01"/>
    <w:basedOn w:val="Fontepargpadro"/>
    <w:rsid w:val="00F527D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body"/>
    <w:basedOn w:val="Normal"/>
    <w:rsid w:val="001C44E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0F34"/>
    <w:pPr>
      <w:suppressAutoHyphens w:val="0"/>
      <w:spacing w:line="240" w:lineRule="auto"/>
    </w:pPr>
    <w:rPr>
      <w:rFonts w:ascii="Spranq eco sans" w:hAnsi="Spranq eco sans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0F34"/>
    <w:rPr>
      <w:rFonts w:ascii="Spranq eco sans" w:eastAsia="Times New Roman" w:hAnsi="Spranq eco sans" w:cs="Times New Roman"/>
      <w:b/>
      <w:bCs/>
      <w:sz w:val="20"/>
      <w:szCs w:val="20"/>
      <w:lang w:eastAsia="pt-BR"/>
    </w:rPr>
  </w:style>
  <w:style w:type="character" w:customStyle="1" w:styleId="QuoteChar">
    <w:name w:val="Quote Char"/>
    <w:basedOn w:val="Fontepargpadro"/>
    <w:link w:val="Citao1"/>
    <w:rsid w:val="00304FF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304F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after="0" w:line="240" w:lineRule="auto"/>
      <w:ind w:firstLine="0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03062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3">
    <w:name w:val="item_nivel3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4">
    <w:name w:val="item_nivel4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0F3B25"/>
    <w:pPr>
      <w:spacing w:after="0" w:line="240" w:lineRule="auto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textojustificado">
    <w:name w:val="texto_justificad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citacao">
    <w:name w:val="citaca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027D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link w:val="Nivel1Char"/>
    <w:qFormat/>
    <w:rsid w:val="00180895"/>
    <w:pPr>
      <w:numPr>
        <w:numId w:val="2"/>
      </w:numPr>
      <w:tabs>
        <w:tab w:val="clear" w:pos="1418"/>
      </w:tabs>
      <w:suppressAutoHyphens w:val="0"/>
      <w:spacing w:line="276" w:lineRule="auto"/>
      <w:jc w:val="both"/>
    </w:pPr>
    <w:rPr>
      <w:rFonts w:ascii="Arial" w:hAnsi="Arial" w:cs="Times New Roman"/>
      <w:bCs w:val="0"/>
      <w:caps w:val="0"/>
      <w:color w:val="000000"/>
      <w:sz w:val="20"/>
      <w:szCs w:val="20"/>
      <w:lang w:eastAsia="pt-BR"/>
    </w:rPr>
  </w:style>
  <w:style w:type="paragraph" w:customStyle="1" w:styleId="Nivel2">
    <w:name w:val="Nivel 2"/>
    <w:basedOn w:val="Normal"/>
    <w:rsid w:val="00180895"/>
    <w:pPr>
      <w:numPr>
        <w:ilvl w:val="1"/>
        <w:numId w:val="2"/>
      </w:numPr>
    </w:pPr>
    <w:rPr>
      <w:rFonts w:ascii="Arial" w:hAnsi="Arial" w:cs="Arial"/>
      <w:szCs w:val="20"/>
    </w:rPr>
  </w:style>
  <w:style w:type="paragraph" w:customStyle="1" w:styleId="Nivel3">
    <w:name w:val="Nivel 3"/>
    <w:basedOn w:val="Nivel2"/>
    <w:rsid w:val="00180895"/>
    <w:pPr>
      <w:numPr>
        <w:ilvl w:val="2"/>
      </w:numPr>
      <w:ind w:left="567" w:firstLine="0"/>
    </w:pPr>
    <w:rPr>
      <w:color w:val="000000"/>
    </w:rPr>
  </w:style>
  <w:style w:type="paragraph" w:customStyle="1" w:styleId="Nivel4">
    <w:name w:val="Nivel 4"/>
    <w:basedOn w:val="Nivel3"/>
    <w:rsid w:val="00180895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rsid w:val="00180895"/>
    <w:pPr>
      <w:numPr>
        <w:ilvl w:val="4"/>
      </w:numPr>
      <w:tabs>
        <w:tab w:val="num" w:pos="360"/>
      </w:tabs>
      <w:ind w:left="1134" w:firstLine="0"/>
    </w:pPr>
  </w:style>
  <w:style w:type="paragraph" w:customStyle="1" w:styleId="Nvel3Opcional">
    <w:name w:val="Nível 3 Opcional"/>
    <w:basedOn w:val="Nivel3"/>
    <w:link w:val="Nvel3OpcionalChar"/>
    <w:rsid w:val="00180895"/>
    <w:rPr>
      <w:i/>
      <w:iCs/>
      <w:color w:val="FF0000"/>
    </w:rPr>
  </w:style>
  <w:style w:type="character" w:customStyle="1" w:styleId="Nvel3OpcionalChar">
    <w:name w:val="Nível 3 Opcional Char"/>
    <w:basedOn w:val="Fontepargpadro"/>
    <w:link w:val="Nvel3Opcional"/>
    <w:rsid w:val="00180895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character" w:customStyle="1" w:styleId="Nivel1Char">
    <w:name w:val="Nivel1 Char"/>
    <w:basedOn w:val="Ttulo1Char"/>
    <w:link w:val="Nivel1"/>
    <w:rsid w:val="00BC4B90"/>
    <w:rPr>
      <w:rFonts w:ascii="Arial" w:eastAsiaTheme="majorEastAsia" w:hAnsi="Arial" w:cs="Times New Roman"/>
      <w:b/>
      <w:bCs w:val="0"/>
      <w:caps w:val="0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9234A"/>
    <w:rPr>
      <w:rFonts w:ascii="Times New Roman" w:eastAsia="Times New Roman" w:hAnsi="Times New Roman" w:cstheme="majorBidi"/>
      <w:i/>
      <w:i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B0127F"/>
    <w:rPr>
      <w:rFonts w:ascii="Times New Roman" w:eastAsia="Times New Roman" w:hAnsi="Times New Roman" w:cstheme="majorBidi"/>
      <w:i/>
      <w:iCs/>
      <w:color w:val="0000FF"/>
      <w:sz w:val="20"/>
      <w:szCs w:val="20"/>
      <w:u w:val="single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591013"/>
    <w:rPr>
      <w:rFonts w:asciiTheme="majorHAnsi" w:eastAsiaTheme="majorEastAsia" w:hAnsiTheme="majorHAnsi" w:cstheme="majorBidi"/>
      <w:color w:val="1F3763"/>
    </w:rPr>
  </w:style>
  <w:style w:type="character" w:customStyle="1" w:styleId="Ttulo7Char">
    <w:name w:val="Título 7 Char"/>
    <w:basedOn w:val="Fontepargpadro"/>
    <w:link w:val="Ttulo7"/>
    <w:uiPriority w:val="9"/>
    <w:rsid w:val="00591013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Ttulo8Char">
    <w:name w:val="Título 8 Char"/>
    <w:basedOn w:val="Fontepargpadro"/>
    <w:link w:val="Ttulo8"/>
    <w:uiPriority w:val="9"/>
    <w:rsid w:val="00591013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591013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59101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591013"/>
    <w:pPr>
      <w:spacing w:before="0" w:after="0" w:line="259" w:lineRule="auto"/>
      <w:ind w:firstLine="0"/>
      <w:contextualSpacing/>
      <w:jc w:val="left"/>
    </w:pPr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91013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013"/>
    <w:pPr>
      <w:spacing w:before="0" w:after="160" w:line="259" w:lineRule="auto"/>
      <w:ind w:firstLine="0"/>
      <w:jc w:val="left"/>
    </w:pPr>
    <w:rPr>
      <w:rFonts w:asciiTheme="minorHAnsi" w:eastAsiaTheme="minorEastAsia" w:hAnsiTheme="minorHAnsi" w:cstheme="minorBidi"/>
      <w:color w:val="5A5A5A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91013"/>
    <w:rPr>
      <w:rFonts w:eastAsiaTheme="minorEastAsia"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013"/>
    <w:pP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013"/>
    <w:rPr>
      <w:i/>
      <w:iCs/>
      <w:color w:val="4F81BD" w:themeColor="accent1"/>
    </w:rPr>
  </w:style>
  <w:style w:type="paragraph" w:styleId="Sumrio1">
    <w:name w:val="toc 1"/>
    <w:basedOn w:val="Normal"/>
    <w:next w:val="Normal"/>
    <w:uiPriority w:val="39"/>
    <w:unhideWhenUsed/>
    <w:rsid w:val="00591013"/>
    <w:pPr>
      <w:spacing w:before="0"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591013"/>
    <w:pPr>
      <w:spacing w:before="0" w:after="100" w:line="259" w:lineRule="auto"/>
      <w:ind w:left="2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uiPriority w:val="39"/>
    <w:unhideWhenUsed/>
    <w:rsid w:val="00591013"/>
    <w:pPr>
      <w:spacing w:before="0" w:after="100" w:line="259" w:lineRule="auto"/>
      <w:ind w:left="4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4">
    <w:name w:val="toc 4"/>
    <w:basedOn w:val="Normal"/>
    <w:next w:val="Normal"/>
    <w:uiPriority w:val="39"/>
    <w:unhideWhenUsed/>
    <w:rsid w:val="00591013"/>
    <w:pPr>
      <w:spacing w:before="0" w:after="100" w:line="259" w:lineRule="auto"/>
      <w:ind w:left="6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5">
    <w:name w:val="toc 5"/>
    <w:basedOn w:val="Normal"/>
    <w:next w:val="Normal"/>
    <w:uiPriority w:val="39"/>
    <w:unhideWhenUsed/>
    <w:rsid w:val="00591013"/>
    <w:pPr>
      <w:spacing w:before="0" w:after="100" w:line="259" w:lineRule="auto"/>
      <w:ind w:left="88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591013"/>
    <w:pPr>
      <w:spacing w:before="0" w:after="100" w:line="259" w:lineRule="auto"/>
      <w:ind w:left="110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7">
    <w:name w:val="toc 7"/>
    <w:basedOn w:val="Normal"/>
    <w:next w:val="Normal"/>
    <w:uiPriority w:val="39"/>
    <w:unhideWhenUsed/>
    <w:rsid w:val="00591013"/>
    <w:pPr>
      <w:spacing w:before="0" w:after="100" w:line="259" w:lineRule="auto"/>
      <w:ind w:left="13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8">
    <w:name w:val="toc 8"/>
    <w:basedOn w:val="Normal"/>
    <w:next w:val="Normal"/>
    <w:uiPriority w:val="39"/>
    <w:unhideWhenUsed/>
    <w:rsid w:val="00591013"/>
    <w:pPr>
      <w:spacing w:before="0" w:after="100" w:line="259" w:lineRule="auto"/>
      <w:ind w:left="15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9">
    <w:name w:val="toc 9"/>
    <w:basedOn w:val="Normal"/>
    <w:next w:val="Normal"/>
    <w:uiPriority w:val="39"/>
    <w:unhideWhenUsed/>
    <w:rsid w:val="00591013"/>
    <w:pPr>
      <w:spacing w:before="0" w:after="100" w:line="259" w:lineRule="auto"/>
      <w:ind w:left="17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f01">
    <w:name w:val="cf01"/>
    <w:basedOn w:val="Fontepargpadro"/>
    <w:rsid w:val="00591013"/>
    <w:rPr>
      <w:rFonts w:ascii="Segoe UI" w:hAnsi="Segoe UI" w:cs="Segoe UI" w:hint="default"/>
      <w:sz w:val="18"/>
      <w:szCs w:val="18"/>
    </w:rPr>
  </w:style>
  <w:style w:type="paragraph" w:customStyle="1" w:styleId="SNPargrafoParecer">
    <w:name w:val="SN_Parágrafo_Parecer"/>
    <w:basedOn w:val="PargrafoParecer"/>
    <w:link w:val="SNPargrafoParecerChar"/>
    <w:qFormat/>
    <w:rsid w:val="008D6380"/>
  </w:style>
  <w:style w:type="character" w:customStyle="1" w:styleId="SNPargrafoParecerChar">
    <w:name w:val="SN_Parágrafo_Parecer Char"/>
    <w:basedOn w:val="PargrafoParecerChar"/>
    <w:link w:val="SNPargrafoParecer"/>
    <w:rsid w:val="008D63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taexplicativa">
    <w:name w:val="Nota explicativa"/>
    <w:basedOn w:val="Citao"/>
    <w:link w:val="NotaexplicativaChar"/>
    <w:qFormat/>
    <w:rsid w:val="0098213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418"/>
      </w:tabs>
      <w:suppressAutoHyphens w:val="0"/>
      <w:spacing w:before="120"/>
      <w:ind w:left="0" w:firstLine="0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98213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ormaltextrun">
    <w:name w:val="normaltextrun"/>
    <w:basedOn w:val="Fontepargpadro"/>
    <w:rsid w:val="002A6913"/>
  </w:style>
  <w:style w:type="paragraph" w:customStyle="1" w:styleId="msonormal0">
    <w:name w:val="msonormal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textrun">
    <w:name w:val="textrun"/>
    <w:basedOn w:val="Fontepargpadro"/>
    <w:rsid w:val="002A6913"/>
  </w:style>
  <w:style w:type="character" w:customStyle="1" w:styleId="eop">
    <w:name w:val="eop"/>
    <w:basedOn w:val="Fontepargpadro"/>
    <w:rsid w:val="002A6913"/>
  </w:style>
  <w:style w:type="character" w:customStyle="1" w:styleId="markedcontent">
    <w:name w:val="markedcontent"/>
    <w:basedOn w:val="Fontepargpadro"/>
    <w:rsid w:val="005A01DE"/>
  </w:style>
  <w:style w:type="paragraph" w:customStyle="1" w:styleId="has-background">
    <w:name w:val="has-background"/>
    <w:basedOn w:val="Normal"/>
    <w:rsid w:val="00C756A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CB1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Normal">
    <w:name w:val="Parag. Normal"/>
    <w:basedOn w:val="Normal"/>
    <w:autoRedefine/>
    <w:rsid w:val="00A35004"/>
    <w:pPr>
      <w:spacing w:before="0" w:line="360" w:lineRule="auto"/>
      <w:ind w:firstLine="1701"/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9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3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7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21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8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3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7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2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5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6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4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7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0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8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5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5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1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7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2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0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3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5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2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3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2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9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3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9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2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3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8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7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6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3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4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6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60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9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7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9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4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8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9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1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1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7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7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2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1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2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6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2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1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2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7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3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6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4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6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8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6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3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6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4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7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7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8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8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4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1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0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08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7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0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5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3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3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2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1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0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8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6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0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91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1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2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9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7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6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4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2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8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2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7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9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7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6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8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7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9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9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3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2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5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2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5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1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1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6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3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29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1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7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0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0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6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0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1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3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7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6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0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6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7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5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2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3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5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5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9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0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6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6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6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1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8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5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7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4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5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6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4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8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4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7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9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4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5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1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7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3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0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8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35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785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6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5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9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3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1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7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7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3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5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6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4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1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9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6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5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8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1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8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8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1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6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4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4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7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2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7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8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9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8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5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1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7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2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1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1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3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8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8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3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550C-ACA3-493C-A279-BABB7125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PROCURADORIA CMJS</cp:lastModifiedBy>
  <cp:revision>3</cp:revision>
  <cp:lastPrinted>2023-11-06T14:24:00Z</cp:lastPrinted>
  <dcterms:created xsi:type="dcterms:W3CDTF">2023-12-13T15:00:00Z</dcterms:created>
  <dcterms:modified xsi:type="dcterms:W3CDTF">2023-12-13T15:07:00Z</dcterms:modified>
</cp:coreProperties>
</file>